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DEC0A" w14:textId="39CB8E2A" w:rsidR="00DC2404" w:rsidRPr="009D7F98" w:rsidRDefault="00DC2404" w:rsidP="00DC2404">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4D807260" wp14:editId="53B09B06">
                <wp:simplePos x="0" y="0"/>
                <wp:positionH relativeFrom="column">
                  <wp:posOffset>4295775</wp:posOffset>
                </wp:positionH>
                <wp:positionV relativeFrom="paragraph">
                  <wp:posOffset>-697230</wp:posOffset>
                </wp:positionV>
                <wp:extent cx="2660015" cy="581660"/>
                <wp:effectExtent l="19050" t="19050" r="26035" b="279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6E729FEB" w14:textId="12A5C90F" w:rsidR="00DC2404" w:rsidRPr="009D7F98" w:rsidRDefault="00DC2404" w:rsidP="00DC2404">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07260" id="Rectangle 1" o:spid="_x0000_s1026" style="position:absolute;margin-left:338.25pt;margin-top:-54.9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" fillcolor="window" strokecolor="windowText" strokeweight="4.5pt">
                <v:stroke dashstyle="1 1"/>
                <v:path arrowok="t"/>
                <v:textbox>
                  <w:txbxContent>
                    <w:p w14:paraId="6E729FEB" w14:textId="12A5C90F" w:rsidR="00DC2404" w:rsidRPr="009D7F98" w:rsidRDefault="00DC2404" w:rsidP="00DC2404">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7</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p>
    <w:p w14:paraId="1A05043E" w14:textId="77777777" w:rsidR="00DC2404" w:rsidRPr="00BE77E8" w:rsidRDefault="00DC2404" w:rsidP="00CE4AA0">
      <w:pPr>
        <w:rPr>
          <w:rFonts w:ascii="Arial" w:hAnsi="Arial" w:cs="Arial"/>
          <w:sz w:val="20"/>
          <w:szCs w:val="20"/>
        </w:rPr>
      </w:pPr>
      <w:r>
        <w:rPr>
          <w:rFonts w:ascii="Arial" w:hAnsi="Arial" w:cs="Arial"/>
          <w:b/>
          <w:sz w:val="20"/>
          <w:szCs w:val="20"/>
        </w:rPr>
        <w:br/>
        <w:t xml:space="preserve">Directions: </w:t>
      </w:r>
      <w:r>
        <w:rPr>
          <w:rFonts w:ascii="Arial" w:hAnsi="Arial" w:cs="Arial"/>
          <w:sz w:val="20"/>
          <w:szCs w:val="20"/>
        </w:rPr>
        <w:t xml:space="preserve">Show all work in a way that would earn you credit on the AP Test! This is always the rule! Some answers are provided at the end in italics and underlined. If you need more space, use binder paper and staple to your worksheet. </w:t>
      </w:r>
    </w:p>
    <w:p w14:paraId="4874CC11" w14:textId="7259AF75" w:rsidR="006213E7" w:rsidRPr="00C22C69" w:rsidRDefault="006213E7" w:rsidP="00C22C69">
      <w:pPr>
        <w:pStyle w:val="BodyText"/>
        <w:spacing w:line="20" w:lineRule="exact"/>
        <w:ind w:left="106" w:firstLine="0"/>
        <w:rPr>
          <w:sz w:val="20"/>
          <w:szCs w:val="20"/>
        </w:rPr>
      </w:pPr>
    </w:p>
    <w:p w14:paraId="61A258EA" w14:textId="5597A882" w:rsidR="00DC2404" w:rsidRDefault="00DC2404" w:rsidP="00CE4AA0">
      <w:pPr>
        <w:tabs>
          <w:tab w:val="left" w:pos="1106"/>
        </w:tabs>
        <w:spacing w:before="90"/>
        <w:rPr>
          <w:sz w:val="20"/>
          <w:szCs w:val="20"/>
        </w:rPr>
      </w:pPr>
    </w:p>
    <w:p w14:paraId="43C58BFB" w14:textId="2C3382C5" w:rsidR="006213E7" w:rsidRPr="00DC2404" w:rsidRDefault="008E197A" w:rsidP="00DC2404">
      <w:pPr>
        <w:pStyle w:val="ListParagraph"/>
        <w:numPr>
          <w:ilvl w:val="0"/>
          <w:numId w:val="12"/>
        </w:numPr>
        <w:tabs>
          <w:tab w:val="left" w:pos="484"/>
        </w:tabs>
        <w:spacing w:before="90"/>
        <w:rPr>
          <w:rFonts w:ascii="Arial" w:hAnsi="Arial" w:cs="Arial"/>
          <w:sz w:val="20"/>
          <w:szCs w:val="20"/>
        </w:rPr>
      </w:pPr>
      <w:r w:rsidRPr="00DC2404">
        <w:rPr>
          <w:rFonts w:ascii="Arial" w:hAnsi="Arial" w:cs="Arial"/>
          <w:sz w:val="20"/>
          <w:szCs w:val="20"/>
        </w:rPr>
        <w:t>Imagine tossing two coins in the</w:t>
      </w:r>
      <w:r w:rsidRPr="00DC2404">
        <w:rPr>
          <w:rFonts w:ascii="Arial" w:hAnsi="Arial" w:cs="Arial"/>
          <w:spacing w:val="-4"/>
          <w:sz w:val="20"/>
          <w:szCs w:val="20"/>
        </w:rPr>
        <w:t xml:space="preserve"> </w:t>
      </w:r>
      <w:r w:rsidRPr="00DC2404">
        <w:rPr>
          <w:rFonts w:ascii="Arial" w:hAnsi="Arial" w:cs="Arial"/>
          <w:sz w:val="20"/>
          <w:szCs w:val="20"/>
        </w:rPr>
        <w:t>air.</w:t>
      </w:r>
    </w:p>
    <w:tbl>
      <w:tblPr>
        <w:tblStyle w:val="TableGrid"/>
        <w:tblW w:w="0" w:type="auto"/>
        <w:tblInd w:w="535" w:type="dxa"/>
        <w:tblLook w:val="04A0" w:firstRow="1" w:lastRow="0" w:firstColumn="1" w:lastColumn="0" w:noHBand="0" w:noVBand="1"/>
      </w:tblPr>
      <w:tblGrid>
        <w:gridCol w:w="9975"/>
      </w:tblGrid>
      <w:tr w:rsidR="00C22C69" w:rsidRPr="00C22C69" w14:paraId="77266ECC" w14:textId="77777777" w:rsidTr="00C22C69">
        <w:tc>
          <w:tcPr>
            <w:tcW w:w="9975" w:type="dxa"/>
          </w:tcPr>
          <w:p w14:paraId="667D1137" w14:textId="77777777" w:rsidR="00C22C69" w:rsidRDefault="00C22C69" w:rsidP="00DC2404">
            <w:pPr>
              <w:pStyle w:val="ListParagraph"/>
              <w:numPr>
                <w:ilvl w:val="0"/>
                <w:numId w:val="13"/>
              </w:numPr>
              <w:tabs>
                <w:tab w:val="left" w:pos="1220"/>
                <w:tab w:val="left" w:pos="1221"/>
              </w:tabs>
              <w:spacing w:line="276" w:lineRule="auto"/>
              <w:rPr>
                <w:rFonts w:ascii="Arial" w:hAnsi="Arial" w:cs="Arial"/>
                <w:sz w:val="20"/>
                <w:szCs w:val="20"/>
              </w:rPr>
            </w:pPr>
            <w:r w:rsidRPr="00DC2404">
              <w:rPr>
                <w:rFonts w:ascii="Arial" w:hAnsi="Arial" w:cs="Arial"/>
                <w:sz w:val="20"/>
                <w:szCs w:val="20"/>
              </w:rPr>
              <w:t>Predict the distribution of various combinations of heads and</w:t>
            </w:r>
            <w:r w:rsidRPr="00DC2404">
              <w:rPr>
                <w:rFonts w:ascii="Arial" w:hAnsi="Arial" w:cs="Arial"/>
                <w:spacing w:val="-3"/>
                <w:sz w:val="20"/>
                <w:szCs w:val="20"/>
              </w:rPr>
              <w:t xml:space="preserve"> </w:t>
            </w:r>
            <w:r w:rsidRPr="00DC2404">
              <w:rPr>
                <w:rFonts w:ascii="Arial" w:hAnsi="Arial" w:cs="Arial"/>
                <w:sz w:val="20"/>
                <w:szCs w:val="20"/>
              </w:rPr>
              <w:t>tails.</w:t>
            </w:r>
          </w:p>
          <w:p w14:paraId="5F3A6B41" w14:textId="77777777" w:rsidR="00DC2404" w:rsidRDefault="00DC2404" w:rsidP="00DC2404">
            <w:pPr>
              <w:tabs>
                <w:tab w:val="left" w:pos="1220"/>
                <w:tab w:val="left" w:pos="1221"/>
              </w:tabs>
              <w:spacing w:line="276" w:lineRule="auto"/>
              <w:rPr>
                <w:rFonts w:ascii="Arial" w:hAnsi="Arial" w:cs="Arial"/>
                <w:sz w:val="20"/>
                <w:szCs w:val="20"/>
              </w:rPr>
            </w:pPr>
          </w:p>
          <w:p w14:paraId="080D0CA5" w14:textId="77777777" w:rsidR="00DC2404" w:rsidRDefault="00DC2404" w:rsidP="00DC2404">
            <w:pPr>
              <w:tabs>
                <w:tab w:val="left" w:pos="1220"/>
                <w:tab w:val="left" w:pos="1221"/>
              </w:tabs>
              <w:spacing w:line="276" w:lineRule="auto"/>
              <w:rPr>
                <w:rFonts w:ascii="Arial" w:hAnsi="Arial" w:cs="Arial"/>
                <w:sz w:val="20"/>
                <w:szCs w:val="20"/>
              </w:rPr>
            </w:pPr>
          </w:p>
          <w:p w14:paraId="6C37B3F9" w14:textId="77777777" w:rsidR="00DC2404" w:rsidRDefault="00DC2404" w:rsidP="00DC2404">
            <w:pPr>
              <w:tabs>
                <w:tab w:val="left" w:pos="1220"/>
                <w:tab w:val="left" w:pos="1221"/>
              </w:tabs>
              <w:spacing w:line="276" w:lineRule="auto"/>
              <w:rPr>
                <w:rFonts w:ascii="Arial" w:hAnsi="Arial" w:cs="Arial"/>
                <w:sz w:val="20"/>
                <w:szCs w:val="20"/>
              </w:rPr>
            </w:pPr>
          </w:p>
          <w:p w14:paraId="4930FB53" w14:textId="77AABD93" w:rsidR="00DC2404" w:rsidRPr="00DC2404" w:rsidRDefault="00DC2404" w:rsidP="00DC2404">
            <w:pPr>
              <w:tabs>
                <w:tab w:val="left" w:pos="1220"/>
                <w:tab w:val="left" w:pos="1221"/>
              </w:tabs>
              <w:spacing w:line="276" w:lineRule="auto"/>
              <w:rPr>
                <w:rFonts w:ascii="Arial" w:hAnsi="Arial" w:cs="Arial"/>
                <w:sz w:val="20"/>
                <w:szCs w:val="20"/>
              </w:rPr>
            </w:pPr>
          </w:p>
        </w:tc>
      </w:tr>
      <w:tr w:rsidR="00C22C69" w:rsidRPr="00C22C69" w14:paraId="7076D152" w14:textId="77777777" w:rsidTr="00C22C69">
        <w:tc>
          <w:tcPr>
            <w:tcW w:w="9975" w:type="dxa"/>
          </w:tcPr>
          <w:p w14:paraId="4189667C" w14:textId="77777777" w:rsidR="00C22C69" w:rsidRDefault="00C22C69" w:rsidP="00DC2404">
            <w:pPr>
              <w:pStyle w:val="ListParagraph"/>
              <w:numPr>
                <w:ilvl w:val="0"/>
                <w:numId w:val="13"/>
              </w:numPr>
              <w:tabs>
                <w:tab w:val="left" w:pos="1220"/>
                <w:tab w:val="left" w:pos="1221"/>
              </w:tabs>
              <w:spacing w:line="276" w:lineRule="auto"/>
              <w:rPr>
                <w:rFonts w:ascii="Arial" w:hAnsi="Arial" w:cs="Arial"/>
                <w:sz w:val="20"/>
                <w:szCs w:val="20"/>
              </w:rPr>
            </w:pPr>
            <w:r w:rsidRPr="00DC2404">
              <w:rPr>
                <w:rFonts w:ascii="Arial" w:hAnsi="Arial" w:cs="Arial"/>
                <w:sz w:val="20"/>
                <w:szCs w:val="20"/>
              </w:rPr>
              <w:t>What is the probability of the result being two</w:t>
            </w:r>
            <w:r w:rsidRPr="00DC2404">
              <w:rPr>
                <w:rFonts w:ascii="Arial" w:hAnsi="Arial" w:cs="Arial"/>
                <w:spacing w:val="-13"/>
                <w:sz w:val="20"/>
                <w:szCs w:val="20"/>
              </w:rPr>
              <w:t xml:space="preserve"> </w:t>
            </w:r>
            <w:r w:rsidRPr="00DC2404">
              <w:rPr>
                <w:rFonts w:ascii="Arial" w:hAnsi="Arial" w:cs="Arial"/>
                <w:sz w:val="20"/>
                <w:szCs w:val="20"/>
              </w:rPr>
              <w:t>heads?</w:t>
            </w:r>
          </w:p>
          <w:p w14:paraId="337AA215" w14:textId="77777777" w:rsidR="00DC2404" w:rsidRDefault="00DC2404" w:rsidP="00DC2404">
            <w:pPr>
              <w:tabs>
                <w:tab w:val="left" w:pos="1220"/>
                <w:tab w:val="left" w:pos="1221"/>
              </w:tabs>
              <w:spacing w:line="276" w:lineRule="auto"/>
              <w:rPr>
                <w:rFonts w:ascii="Arial" w:hAnsi="Arial" w:cs="Arial"/>
                <w:sz w:val="20"/>
                <w:szCs w:val="20"/>
              </w:rPr>
            </w:pPr>
          </w:p>
          <w:p w14:paraId="18758B89" w14:textId="13D04896" w:rsidR="00DC2404" w:rsidRPr="00DC2404" w:rsidRDefault="00DC2404" w:rsidP="00DC2404">
            <w:pPr>
              <w:tabs>
                <w:tab w:val="left" w:pos="1220"/>
                <w:tab w:val="left" w:pos="1221"/>
              </w:tabs>
              <w:spacing w:line="276" w:lineRule="auto"/>
              <w:rPr>
                <w:rFonts w:ascii="Arial" w:hAnsi="Arial" w:cs="Arial"/>
                <w:sz w:val="20"/>
                <w:szCs w:val="20"/>
              </w:rPr>
            </w:pPr>
          </w:p>
        </w:tc>
      </w:tr>
      <w:tr w:rsidR="00C22C69" w:rsidRPr="00C22C69" w14:paraId="2745B1D1" w14:textId="77777777" w:rsidTr="00C22C69">
        <w:tc>
          <w:tcPr>
            <w:tcW w:w="9975" w:type="dxa"/>
          </w:tcPr>
          <w:p w14:paraId="3E79D8AF" w14:textId="77777777" w:rsidR="00C22C69" w:rsidRDefault="00C22C69" w:rsidP="00DC2404">
            <w:pPr>
              <w:pStyle w:val="ListParagraph"/>
              <w:numPr>
                <w:ilvl w:val="0"/>
                <w:numId w:val="13"/>
              </w:numPr>
              <w:tabs>
                <w:tab w:val="left" w:pos="1220"/>
                <w:tab w:val="left" w:pos="1221"/>
              </w:tabs>
              <w:spacing w:line="276" w:lineRule="auto"/>
              <w:rPr>
                <w:rFonts w:ascii="Arial" w:hAnsi="Arial" w:cs="Arial"/>
                <w:sz w:val="20"/>
                <w:szCs w:val="20"/>
              </w:rPr>
            </w:pPr>
            <w:r w:rsidRPr="00DC2404">
              <w:rPr>
                <w:rFonts w:ascii="Arial" w:hAnsi="Arial" w:cs="Arial"/>
                <w:sz w:val="20"/>
                <w:szCs w:val="20"/>
              </w:rPr>
              <w:t>What is the most probable</w:t>
            </w:r>
            <w:r w:rsidRPr="00DC2404">
              <w:rPr>
                <w:rFonts w:ascii="Arial" w:hAnsi="Arial" w:cs="Arial"/>
                <w:spacing w:val="-3"/>
                <w:sz w:val="20"/>
                <w:szCs w:val="20"/>
              </w:rPr>
              <w:t xml:space="preserve"> </w:t>
            </w:r>
            <w:r w:rsidRPr="00DC2404">
              <w:rPr>
                <w:rFonts w:ascii="Arial" w:hAnsi="Arial" w:cs="Arial"/>
                <w:sz w:val="20"/>
                <w:szCs w:val="20"/>
              </w:rPr>
              <w:t>result?</w:t>
            </w:r>
          </w:p>
          <w:p w14:paraId="34763E66" w14:textId="77777777" w:rsidR="00DC2404" w:rsidRDefault="00DC2404" w:rsidP="00DC2404">
            <w:pPr>
              <w:tabs>
                <w:tab w:val="left" w:pos="1220"/>
                <w:tab w:val="left" w:pos="1221"/>
              </w:tabs>
              <w:spacing w:line="276" w:lineRule="auto"/>
              <w:rPr>
                <w:rFonts w:ascii="Arial" w:hAnsi="Arial" w:cs="Arial"/>
                <w:sz w:val="20"/>
                <w:szCs w:val="20"/>
              </w:rPr>
            </w:pPr>
          </w:p>
          <w:p w14:paraId="19492CBB" w14:textId="08620C15" w:rsidR="00DC2404" w:rsidRPr="00DC2404" w:rsidRDefault="00DC2404" w:rsidP="00DC2404">
            <w:pPr>
              <w:tabs>
                <w:tab w:val="left" w:pos="1220"/>
                <w:tab w:val="left" w:pos="1221"/>
              </w:tabs>
              <w:spacing w:line="276" w:lineRule="auto"/>
              <w:rPr>
                <w:rFonts w:ascii="Arial" w:hAnsi="Arial" w:cs="Arial"/>
                <w:sz w:val="20"/>
                <w:szCs w:val="20"/>
              </w:rPr>
            </w:pPr>
          </w:p>
        </w:tc>
      </w:tr>
    </w:tbl>
    <w:p w14:paraId="7FF2F409" w14:textId="77777777" w:rsidR="006213E7" w:rsidRPr="00C22C69" w:rsidRDefault="006213E7">
      <w:pPr>
        <w:pStyle w:val="BodyText"/>
        <w:ind w:left="0" w:firstLine="0"/>
        <w:rPr>
          <w:sz w:val="20"/>
          <w:szCs w:val="20"/>
        </w:rPr>
      </w:pPr>
    </w:p>
    <w:p w14:paraId="26890544" w14:textId="77777777" w:rsidR="006213E7" w:rsidRPr="00DC2404" w:rsidRDefault="008E197A">
      <w:pPr>
        <w:pStyle w:val="BodyText"/>
        <w:ind w:left="680" w:firstLine="0"/>
        <w:rPr>
          <w:rFonts w:ascii="Arial" w:hAnsi="Arial" w:cs="Arial"/>
          <w:sz w:val="20"/>
          <w:szCs w:val="20"/>
        </w:rPr>
      </w:pPr>
      <w:r w:rsidRPr="00DC2404">
        <w:rPr>
          <w:rFonts w:ascii="Arial" w:hAnsi="Arial" w:cs="Arial"/>
          <w:sz w:val="20"/>
          <w:szCs w:val="20"/>
        </w:rPr>
        <w:t>Now imaging tossing three coins in the air.</w:t>
      </w:r>
    </w:p>
    <w:tbl>
      <w:tblPr>
        <w:tblStyle w:val="TableGrid"/>
        <w:tblW w:w="0" w:type="auto"/>
        <w:tblInd w:w="535" w:type="dxa"/>
        <w:tblLook w:val="04A0" w:firstRow="1" w:lastRow="0" w:firstColumn="1" w:lastColumn="0" w:noHBand="0" w:noVBand="1"/>
      </w:tblPr>
      <w:tblGrid>
        <w:gridCol w:w="9975"/>
      </w:tblGrid>
      <w:tr w:rsidR="00DC2404" w:rsidRPr="00C22C69" w14:paraId="2BB8927B" w14:textId="77777777" w:rsidTr="00C22C69">
        <w:tc>
          <w:tcPr>
            <w:tcW w:w="9975" w:type="dxa"/>
          </w:tcPr>
          <w:p w14:paraId="62D84F86" w14:textId="77777777" w:rsidR="00DC2404" w:rsidRDefault="00DC2404" w:rsidP="00DC2404">
            <w:pPr>
              <w:pStyle w:val="ListParagraph"/>
              <w:numPr>
                <w:ilvl w:val="0"/>
                <w:numId w:val="15"/>
              </w:numPr>
              <w:tabs>
                <w:tab w:val="left" w:pos="1220"/>
                <w:tab w:val="left" w:pos="1221"/>
              </w:tabs>
              <w:spacing w:line="276" w:lineRule="auto"/>
              <w:rPr>
                <w:rFonts w:ascii="Arial" w:hAnsi="Arial" w:cs="Arial"/>
                <w:sz w:val="20"/>
                <w:szCs w:val="20"/>
              </w:rPr>
            </w:pPr>
            <w:r w:rsidRPr="00DC2404">
              <w:rPr>
                <w:rFonts w:ascii="Arial" w:hAnsi="Arial" w:cs="Arial"/>
                <w:sz w:val="20"/>
                <w:szCs w:val="20"/>
              </w:rPr>
              <w:t>Predict the distribution of various combinations of heads and</w:t>
            </w:r>
            <w:r w:rsidRPr="00DC2404">
              <w:rPr>
                <w:rFonts w:ascii="Arial" w:hAnsi="Arial" w:cs="Arial"/>
                <w:spacing w:val="-3"/>
                <w:sz w:val="20"/>
                <w:szCs w:val="20"/>
              </w:rPr>
              <w:t xml:space="preserve"> </w:t>
            </w:r>
            <w:r w:rsidRPr="00DC2404">
              <w:rPr>
                <w:rFonts w:ascii="Arial" w:hAnsi="Arial" w:cs="Arial"/>
                <w:sz w:val="20"/>
                <w:szCs w:val="20"/>
              </w:rPr>
              <w:t>tails.</w:t>
            </w:r>
          </w:p>
          <w:p w14:paraId="1F6FB587" w14:textId="76C1F155" w:rsidR="00DC2404" w:rsidRDefault="00DC2404" w:rsidP="00DC2404">
            <w:pPr>
              <w:tabs>
                <w:tab w:val="left" w:pos="1220"/>
                <w:tab w:val="left" w:pos="1221"/>
              </w:tabs>
              <w:spacing w:line="276" w:lineRule="auto"/>
              <w:rPr>
                <w:rFonts w:ascii="Arial" w:hAnsi="Arial" w:cs="Arial"/>
                <w:sz w:val="20"/>
                <w:szCs w:val="20"/>
              </w:rPr>
            </w:pPr>
          </w:p>
          <w:p w14:paraId="09544ECE" w14:textId="025FF14F" w:rsidR="00DC2404" w:rsidRDefault="00DC2404" w:rsidP="00DC2404">
            <w:pPr>
              <w:tabs>
                <w:tab w:val="left" w:pos="1220"/>
                <w:tab w:val="left" w:pos="1221"/>
              </w:tabs>
              <w:spacing w:line="276" w:lineRule="auto"/>
              <w:rPr>
                <w:rFonts w:ascii="Arial" w:hAnsi="Arial" w:cs="Arial"/>
                <w:sz w:val="20"/>
                <w:szCs w:val="20"/>
              </w:rPr>
            </w:pPr>
          </w:p>
          <w:p w14:paraId="35B90737" w14:textId="77777777" w:rsidR="00DC2404" w:rsidRDefault="00DC2404" w:rsidP="00DC2404">
            <w:pPr>
              <w:tabs>
                <w:tab w:val="left" w:pos="1220"/>
                <w:tab w:val="left" w:pos="1221"/>
              </w:tabs>
              <w:spacing w:line="276" w:lineRule="auto"/>
              <w:rPr>
                <w:rFonts w:ascii="Arial" w:hAnsi="Arial" w:cs="Arial"/>
                <w:sz w:val="20"/>
                <w:szCs w:val="20"/>
              </w:rPr>
            </w:pPr>
          </w:p>
          <w:p w14:paraId="7E05486E" w14:textId="77777777" w:rsidR="00DC2404" w:rsidRPr="00DC2404" w:rsidRDefault="00DC2404" w:rsidP="00DC2404">
            <w:pPr>
              <w:pStyle w:val="ListParagraph"/>
              <w:tabs>
                <w:tab w:val="left" w:pos="1220"/>
                <w:tab w:val="left" w:pos="1221"/>
              </w:tabs>
              <w:spacing w:line="276" w:lineRule="auto"/>
              <w:ind w:left="360" w:firstLine="0"/>
              <w:rPr>
                <w:rFonts w:ascii="Arial" w:hAnsi="Arial" w:cs="Arial"/>
                <w:sz w:val="20"/>
                <w:szCs w:val="20"/>
              </w:rPr>
            </w:pPr>
          </w:p>
        </w:tc>
      </w:tr>
      <w:tr w:rsidR="00C22C69" w:rsidRPr="00C22C69" w14:paraId="1C282A77" w14:textId="77777777" w:rsidTr="00C22C69">
        <w:tc>
          <w:tcPr>
            <w:tcW w:w="9975" w:type="dxa"/>
          </w:tcPr>
          <w:p w14:paraId="1540F480" w14:textId="77777777" w:rsidR="00C22C69" w:rsidRDefault="00C22C69" w:rsidP="00DC2404">
            <w:pPr>
              <w:pStyle w:val="ListParagraph"/>
              <w:numPr>
                <w:ilvl w:val="0"/>
                <w:numId w:val="14"/>
              </w:numPr>
              <w:tabs>
                <w:tab w:val="left" w:pos="1220"/>
                <w:tab w:val="left" w:pos="1221"/>
              </w:tabs>
              <w:spacing w:line="276" w:lineRule="auto"/>
              <w:rPr>
                <w:rFonts w:ascii="Arial" w:hAnsi="Arial" w:cs="Arial"/>
                <w:sz w:val="20"/>
                <w:szCs w:val="20"/>
              </w:rPr>
            </w:pPr>
            <w:r w:rsidRPr="00DC2404">
              <w:rPr>
                <w:rFonts w:ascii="Arial" w:hAnsi="Arial" w:cs="Arial"/>
                <w:sz w:val="20"/>
                <w:szCs w:val="20"/>
              </w:rPr>
              <w:t>What is the probability of a three heads</w:t>
            </w:r>
            <w:r w:rsidRPr="00DC2404">
              <w:rPr>
                <w:rFonts w:ascii="Arial" w:hAnsi="Arial" w:cs="Arial"/>
                <w:spacing w:val="-11"/>
                <w:sz w:val="20"/>
                <w:szCs w:val="20"/>
              </w:rPr>
              <w:t xml:space="preserve"> </w:t>
            </w:r>
            <w:r w:rsidRPr="00DC2404">
              <w:rPr>
                <w:rFonts w:ascii="Arial" w:hAnsi="Arial" w:cs="Arial"/>
                <w:sz w:val="20"/>
                <w:szCs w:val="20"/>
              </w:rPr>
              <w:t>result?</w:t>
            </w:r>
          </w:p>
          <w:p w14:paraId="697C734C" w14:textId="77777777" w:rsidR="00DC2404" w:rsidRDefault="00DC2404" w:rsidP="00DC2404">
            <w:pPr>
              <w:tabs>
                <w:tab w:val="left" w:pos="1220"/>
                <w:tab w:val="left" w:pos="1221"/>
              </w:tabs>
              <w:spacing w:line="276" w:lineRule="auto"/>
              <w:rPr>
                <w:rFonts w:ascii="Arial" w:hAnsi="Arial" w:cs="Arial"/>
                <w:sz w:val="20"/>
                <w:szCs w:val="20"/>
              </w:rPr>
            </w:pPr>
          </w:p>
          <w:p w14:paraId="34E3A470" w14:textId="3C88DC69" w:rsidR="00DC2404" w:rsidRPr="00DC2404" w:rsidRDefault="00DC2404" w:rsidP="00DC2404">
            <w:pPr>
              <w:tabs>
                <w:tab w:val="left" w:pos="1220"/>
                <w:tab w:val="left" w:pos="1221"/>
              </w:tabs>
              <w:spacing w:line="276" w:lineRule="auto"/>
              <w:rPr>
                <w:rFonts w:ascii="Arial" w:hAnsi="Arial" w:cs="Arial"/>
                <w:sz w:val="20"/>
                <w:szCs w:val="20"/>
              </w:rPr>
            </w:pPr>
          </w:p>
        </w:tc>
      </w:tr>
      <w:tr w:rsidR="00C22C69" w:rsidRPr="00C22C69" w14:paraId="19196F7A" w14:textId="77777777" w:rsidTr="00DC2404">
        <w:trPr>
          <w:trHeight w:val="1152"/>
        </w:trPr>
        <w:tc>
          <w:tcPr>
            <w:tcW w:w="9975" w:type="dxa"/>
          </w:tcPr>
          <w:p w14:paraId="408F99E0" w14:textId="57A2DF8B" w:rsidR="00C22C69" w:rsidRPr="00DC2404" w:rsidRDefault="00C22C69" w:rsidP="00DC2404">
            <w:pPr>
              <w:pStyle w:val="ListParagraph"/>
              <w:numPr>
                <w:ilvl w:val="0"/>
                <w:numId w:val="14"/>
              </w:numPr>
              <w:tabs>
                <w:tab w:val="left" w:pos="1220"/>
                <w:tab w:val="left" w:pos="1221"/>
              </w:tabs>
              <w:spacing w:line="276" w:lineRule="auto"/>
              <w:rPr>
                <w:rFonts w:ascii="Arial" w:hAnsi="Arial" w:cs="Arial"/>
                <w:sz w:val="20"/>
                <w:szCs w:val="20"/>
              </w:rPr>
            </w:pPr>
            <w:r w:rsidRPr="00DC2404">
              <w:rPr>
                <w:rFonts w:ascii="Arial" w:hAnsi="Arial" w:cs="Arial"/>
                <w:sz w:val="20"/>
                <w:szCs w:val="20"/>
              </w:rPr>
              <w:t>Which system has the highest entropy, the two-coin system or the three-coin</w:t>
            </w:r>
            <w:r w:rsidRPr="00DC2404">
              <w:rPr>
                <w:rFonts w:ascii="Arial" w:hAnsi="Arial" w:cs="Arial"/>
                <w:spacing w:val="-13"/>
                <w:sz w:val="20"/>
                <w:szCs w:val="20"/>
              </w:rPr>
              <w:t xml:space="preserve"> </w:t>
            </w:r>
            <w:r w:rsidRPr="00DC2404">
              <w:rPr>
                <w:rFonts w:ascii="Arial" w:hAnsi="Arial" w:cs="Arial"/>
                <w:sz w:val="20"/>
                <w:szCs w:val="20"/>
              </w:rPr>
              <w:t>system?</w:t>
            </w:r>
            <w:r w:rsidR="00DC2404">
              <w:rPr>
                <w:rFonts w:ascii="Arial" w:hAnsi="Arial" w:cs="Arial"/>
                <w:sz w:val="20"/>
                <w:szCs w:val="20"/>
              </w:rPr>
              <w:t xml:space="preserve"> Why?</w:t>
            </w:r>
          </w:p>
          <w:p w14:paraId="0DA8952B" w14:textId="77777777" w:rsidR="00C22C69" w:rsidRDefault="00C22C69" w:rsidP="00EC6FD0">
            <w:pPr>
              <w:pStyle w:val="ListParagraph"/>
              <w:tabs>
                <w:tab w:val="left" w:pos="1220"/>
                <w:tab w:val="left" w:pos="1221"/>
              </w:tabs>
              <w:spacing w:line="276" w:lineRule="auto"/>
              <w:ind w:left="360" w:firstLine="0"/>
              <w:rPr>
                <w:rFonts w:ascii="Arial" w:hAnsi="Arial" w:cs="Arial"/>
                <w:sz w:val="20"/>
                <w:szCs w:val="20"/>
              </w:rPr>
            </w:pPr>
          </w:p>
          <w:p w14:paraId="21A1ED1C" w14:textId="77777777" w:rsidR="00DC2404" w:rsidRDefault="00DC2404" w:rsidP="00EC6FD0">
            <w:pPr>
              <w:pStyle w:val="ListParagraph"/>
              <w:tabs>
                <w:tab w:val="left" w:pos="1220"/>
                <w:tab w:val="left" w:pos="1221"/>
              </w:tabs>
              <w:spacing w:line="276" w:lineRule="auto"/>
              <w:ind w:left="360" w:firstLine="0"/>
              <w:rPr>
                <w:rFonts w:ascii="Arial" w:hAnsi="Arial" w:cs="Arial"/>
                <w:sz w:val="20"/>
                <w:szCs w:val="20"/>
              </w:rPr>
            </w:pPr>
          </w:p>
          <w:p w14:paraId="4BF1DF89" w14:textId="176F3DC8" w:rsidR="00DC2404" w:rsidRPr="00DC2404" w:rsidRDefault="00DC2404" w:rsidP="00EC6FD0">
            <w:pPr>
              <w:pStyle w:val="ListParagraph"/>
              <w:tabs>
                <w:tab w:val="left" w:pos="1220"/>
                <w:tab w:val="left" w:pos="1221"/>
              </w:tabs>
              <w:spacing w:line="276" w:lineRule="auto"/>
              <w:ind w:left="360" w:firstLine="0"/>
              <w:rPr>
                <w:rFonts w:ascii="Arial" w:hAnsi="Arial" w:cs="Arial"/>
                <w:sz w:val="20"/>
                <w:szCs w:val="20"/>
              </w:rPr>
            </w:pPr>
          </w:p>
        </w:tc>
      </w:tr>
    </w:tbl>
    <w:p w14:paraId="78E2B617" w14:textId="77777777" w:rsidR="006213E7" w:rsidRPr="00C22C69" w:rsidRDefault="006213E7">
      <w:pPr>
        <w:pStyle w:val="BodyText"/>
        <w:ind w:left="0" w:firstLine="0"/>
        <w:rPr>
          <w:sz w:val="20"/>
          <w:szCs w:val="20"/>
        </w:rPr>
      </w:pPr>
    </w:p>
    <w:p w14:paraId="2C707BCE" w14:textId="73410B11" w:rsidR="006213E7" w:rsidRPr="00DC2404" w:rsidRDefault="008E197A" w:rsidP="00DC2404">
      <w:pPr>
        <w:pStyle w:val="ListParagraph"/>
        <w:numPr>
          <w:ilvl w:val="0"/>
          <w:numId w:val="12"/>
        </w:numPr>
        <w:tabs>
          <w:tab w:val="left" w:pos="481"/>
        </w:tabs>
        <w:rPr>
          <w:rFonts w:ascii="Arial" w:hAnsi="Arial" w:cs="Arial"/>
          <w:sz w:val="20"/>
          <w:szCs w:val="20"/>
        </w:rPr>
      </w:pPr>
      <w:r w:rsidRPr="00DC2404">
        <w:rPr>
          <w:rFonts w:ascii="Arial" w:hAnsi="Arial" w:cs="Arial"/>
          <w:sz w:val="20"/>
          <w:szCs w:val="20"/>
        </w:rPr>
        <w:t xml:space="preserve">Which </w:t>
      </w:r>
      <w:r w:rsidR="00DC2404">
        <w:rPr>
          <w:rFonts w:ascii="Arial" w:hAnsi="Arial" w:cs="Arial"/>
          <w:sz w:val="20"/>
          <w:szCs w:val="20"/>
        </w:rPr>
        <w:t>substance in each</w:t>
      </w:r>
      <w:r w:rsidRPr="00DC2404">
        <w:rPr>
          <w:rFonts w:ascii="Arial" w:hAnsi="Arial" w:cs="Arial"/>
          <w:sz w:val="20"/>
          <w:szCs w:val="20"/>
        </w:rPr>
        <w:t xml:space="preserve"> of the following pairs of samples has the higher</w:t>
      </w:r>
      <w:r w:rsidRPr="00DC2404">
        <w:rPr>
          <w:rFonts w:ascii="Arial" w:hAnsi="Arial" w:cs="Arial"/>
          <w:spacing w:val="-14"/>
          <w:sz w:val="20"/>
          <w:szCs w:val="20"/>
        </w:rPr>
        <w:t xml:space="preserve"> </w:t>
      </w:r>
      <w:r w:rsidRPr="00DC2404">
        <w:rPr>
          <w:rFonts w:ascii="Arial" w:hAnsi="Arial" w:cs="Arial"/>
          <w:sz w:val="20"/>
          <w:szCs w:val="20"/>
        </w:rPr>
        <w:t>entropy?</w:t>
      </w:r>
      <w:r w:rsidR="00C22C69" w:rsidRPr="00DC2404">
        <w:rPr>
          <w:rFonts w:ascii="Arial" w:hAnsi="Arial" w:cs="Arial"/>
          <w:sz w:val="20"/>
          <w:szCs w:val="20"/>
        </w:rPr>
        <w:t xml:space="preserve"> Explain why.</w:t>
      </w:r>
    </w:p>
    <w:tbl>
      <w:tblPr>
        <w:tblStyle w:val="TableGrid"/>
        <w:tblW w:w="0" w:type="auto"/>
        <w:tblInd w:w="535" w:type="dxa"/>
        <w:tblLook w:val="04A0" w:firstRow="1" w:lastRow="0" w:firstColumn="1" w:lastColumn="0" w:noHBand="0" w:noVBand="1"/>
      </w:tblPr>
      <w:tblGrid>
        <w:gridCol w:w="9975"/>
      </w:tblGrid>
      <w:tr w:rsidR="00C22C69" w:rsidRPr="00C22C69" w14:paraId="330527D7" w14:textId="77777777" w:rsidTr="00DC2404">
        <w:trPr>
          <w:trHeight w:val="1008"/>
        </w:trPr>
        <w:tc>
          <w:tcPr>
            <w:tcW w:w="9975" w:type="dxa"/>
          </w:tcPr>
          <w:p w14:paraId="2812FD9E" w14:textId="77777777" w:rsidR="00C22C69" w:rsidRPr="00DC2404" w:rsidRDefault="00C22C69" w:rsidP="00DC2404">
            <w:pPr>
              <w:pStyle w:val="ListParagraph"/>
              <w:numPr>
                <w:ilvl w:val="0"/>
                <w:numId w:val="16"/>
              </w:numPr>
              <w:tabs>
                <w:tab w:val="left" w:pos="1220"/>
                <w:tab w:val="left" w:pos="1221"/>
              </w:tabs>
              <w:rPr>
                <w:rFonts w:ascii="Arial" w:hAnsi="Arial" w:cs="Arial"/>
                <w:sz w:val="20"/>
                <w:szCs w:val="20"/>
              </w:rPr>
            </w:pPr>
            <w:r w:rsidRPr="00DC2404">
              <w:rPr>
                <w:rFonts w:ascii="Arial" w:hAnsi="Arial" w:cs="Arial"/>
                <w:sz w:val="20"/>
                <w:szCs w:val="20"/>
              </w:rPr>
              <w:t>Br</w:t>
            </w:r>
            <w:r w:rsidRPr="00DC2404">
              <w:rPr>
                <w:rFonts w:ascii="Arial" w:hAnsi="Arial" w:cs="Arial"/>
                <w:sz w:val="20"/>
                <w:szCs w:val="20"/>
                <w:vertAlign w:val="subscript"/>
              </w:rPr>
              <w:t>2</w:t>
            </w:r>
            <w:r w:rsidRPr="00DC2404">
              <w:rPr>
                <w:rFonts w:ascii="Arial" w:hAnsi="Arial" w:cs="Arial"/>
                <w:sz w:val="20"/>
                <w:szCs w:val="20"/>
              </w:rPr>
              <w:t>(</w:t>
            </w:r>
            <w:r w:rsidRPr="00DC2404">
              <w:rPr>
                <w:rFonts w:ascii="Arial" w:hAnsi="Arial" w:cs="Arial"/>
                <w:i/>
                <w:iCs/>
                <w:sz w:val="20"/>
                <w:szCs w:val="20"/>
              </w:rPr>
              <w:t>l</w:t>
            </w:r>
            <w:r w:rsidRPr="00DC2404">
              <w:rPr>
                <w:rFonts w:ascii="Arial" w:hAnsi="Arial" w:cs="Arial"/>
                <w:sz w:val="20"/>
                <w:szCs w:val="20"/>
              </w:rPr>
              <w:t>) or</w:t>
            </w:r>
            <w:r w:rsidRPr="00DC2404">
              <w:rPr>
                <w:rFonts w:ascii="Arial" w:hAnsi="Arial" w:cs="Arial"/>
                <w:spacing w:val="-1"/>
                <w:sz w:val="20"/>
                <w:szCs w:val="20"/>
              </w:rPr>
              <w:t xml:space="preserve"> </w:t>
            </w:r>
            <w:r w:rsidRPr="00DC2404">
              <w:rPr>
                <w:rFonts w:ascii="Arial" w:hAnsi="Arial" w:cs="Arial"/>
                <w:sz w:val="20"/>
                <w:szCs w:val="20"/>
              </w:rPr>
              <w:t>Br</w:t>
            </w:r>
            <w:r w:rsidRPr="00DC2404">
              <w:rPr>
                <w:rFonts w:ascii="Arial" w:hAnsi="Arial" w:cs="Arial"/>
                <w:sz w:val="20"/>
                <w:szCs w:val="20"/>
                <w:vertAlign w:val="subscript"/>
              </w:rPr>
              <w:t>2</w:t>
            </w:r>
            <w:r w:rsidRPr="00DC2404">
              <w:rPr>
                <w:rFonts w:ascii="Arial" w:hAnsi="Arial" w:cs="Arial"/>
                <w:sz w:val="20"/>
                <w:szCs w:val="20"/>
              </w:rPr>
              <w:t>(g)</w:t>
            </w:r>
          </w:p>
          <w:p w14:paraId="28CBF1BA" w14:textId="166B2910" w:rsidR="00C22C69" w:rsidRPr="00DC2404" w:rsidRDefault="00C22C69" w:rsidP="00C22C69">
            <w:pPr>
              <w:pStyle w:val="ListParagraph"/>
              <w:tabs>
                <w:tab w:val="left" w:pos="1220"/>
                <w:tab w:val="left" w:pos="1221"/>
              </w:tabs>
              <w:ind w:left="1056" w:firstLine="0"/>
              <w:rPr>
                <w:rFonts w:ascii="Arial" w:hAnsi="Arial" w:cs="Arial"/>
                <w:sz w:val="20"/>
                <w:szCs w:val="20"/>
              </w:rPr>
            </w:pPr>
          </w:p>
        </w:tc>
      </w:tr>
      <w:tr w:rsidR="00C22C69" w:rsidRPr="00C22C69" w14:paraId="1F1296ED" w14:textId="77777777" w:rsidTr="00DC2404">
        <w:trPr>
          <w:trHeight w:val="1008"/>
        </w:trPr>
        <w:tc>
          <w:tcPr>
            <w:tcW w:w="9975" w:type="dxa"/>
          </w:tcPr>
          <w:p w14:paraId="1F5E4D2F" w14:textId="77777777" w:rsidR="00C22C69" w:rsidRPr="00DC2404" w:rsidRDefault="00C22C69" w:rsidP="00DC2404">
            <w:pPr>
              <w:pStyle w:val="ListParagraph"/>
              <w:numPr>
                <w:ilvl w:val="0"/>
                <w:numId w:val="16"/>
              </w:numPr>
              <w:tabs>
                <w:tab w:val="left" w:pos="1220"/>
                <w:tab w:val="left" w:pos="1221"/>
              </w:tabs>
              <w:rPr>
                <w:rFonts w:ascii="Arial" w:hAnsi="Arial" w:cs="Arial"/>
                <w:sz w:val="20"/>
                <w:szCs w:val="20"/>
              </w:rPr>
            </w:pPr>
            <w:r w:rsidRPr="00DC2404">
              <w:rPr>
                <w:rFonts w:ascii="Arial" w:hAnsi="Arial" w:cs="Arial"/>
                <w:sz w:val="20"/>
                <w:szCs w:val="20"/>
              </w:rPr>
              <w:t>C</w:t>
            </w:r>
            <w:r w:rsidRPr="00DC2404">
              <w:rPr>
                <w:rFonts w:ascii="Arial" w:hAnsi="Arial" w:cs="Arial"/>
                <w:sz w:val="20"/>
                <w:szCs w:val="20"/>
                <w:vertAlign w:val="subscript"/>
              </w:rPr>
              <w:t>2</w:t>
            </w:r>
            <w:r w:rsidRPr="00DC2404">
              <w:rPr>
                <w:rFonts w:ascii="Arial" w:hAnsi="Arial" w:cs="Arial"/>
                <w:sz w:val="20"/>
                <w:szCs w:val="20"/>
              </w:rPr>
              <w:t>H</w:t>
            </w:r>
            <w:r w:rsidRPr="00DC2404">
              <w:rPr>
                <w:rFonts w:ascii="Arial" w:hAnsi="Arial" w:cs="Arial"/>
                <w:sz w:val="20"/>
                <w:szCs w:val="20"/>
                <w:vertAlign w:val="subscript"/>
              </w:rPr>
              <w:t>6</w:t>
            </w:r>
            <w:r w:rsidRPr="00DC2404">
              <w:rPr>
                <w:rFonts w:ascii="Arial" w:hAnsi="Arial" w:cs="Arial"/>
                <w:sz w:val="20"/>
                <w:szCs w:val="20"/>
              </w:rPr>
              <w:t>(g) or</w:t>
            </w:r>
            <w:r w:rsidRPr="00DC2404">
              <w:rPr>
                <w:rFonts w:ascii="Arial" w:hAnsi="Arial" w:cs="Arial"/>
                <w:spacing w:val="-16"/>
                <w:sz w:val="20"/>
                <w:szCs w:val="20"/>
              </w:rPr>
              <w:t xml:space="preserve"> </w:t>
            </w:r>
            <w:r w:rsidRPr="00DC2404">
              <w:rPr>
                <w:rFonts w:ascii="Arial" w:hAnsi="Arial" w:cs="Arial"/>
                <w:sz w:val="20"/>
                <w:szCs w:val="20"/>
              </w:rPr>
              <w:t>C</w:t>
            </w:r>
            <w:r w:rsidRPr="00DC2404">
              <w:rPr>
                <w:rFonts w:ascii="Arial" w:hAnsi="Arial" w:cs="Arial"/>
                <w:sz w:val="20"/>
                <w:szCs w:val="20"/>
                <w:vertAlign w:val="subscript"/>
              </w:rPr>
              <w:t>3</w:t>
            </w:r>
            <w:r w:rsidRPr="00DC2404">
              <w:rPr>
                <w:rFonts w:ascii="Arial" w:hAnsi="Arial" w:cs="Arial"/>
                <w:sz w:val="20"/>
                <w:szCs w:val="20"/>
              </w:rPr>
              <w:t>H</w:t>
            </w:r>
            <w:r w:rsidRPr="00DC2404">
              <w:rPr>
                <w:rFonts w:ascii="Arial" w:hAnsi="Arial" w:cs="Arial"/>
                <w:sz w:val="20"/>
                <w:szCs w:val="20"/>
                <w:vertAlign w:val="subscript"/>
              </w:rPr>
              <w:t>8</w:t>
            </w:r>
            <w:r w:rsidRPr="00DC2404">
              <w:rPr>
                <w:rFonts w:ascii="Arial" w:hAnsi="Arial" w:cs="Arial"/>
                <w:sz w:val="20"/>
                <w:szCs w:val="20"/>
              </w:rPr>
              <w:t>(g)</w:t>
            </w:r>
          </w:p>
          <w:p w14:paraId="67D63094" w14:textId="7B985E15" w:rsidR="00C22C69" w:rsidRPr="00DC2404" w:rsidRDefault="00C22C69" w:rsidP="00C22C69">
            <w:pPr>
              <w:pStyle w:val="ListParagraph"/>
              <w:tabs>
                <w:tab w:val="left" w:pos="1220"/>
                <w:tab w:val="left" w:pos="1221"/>
              </w:tabs>
              <w:ind w:left="1056" w:firstLine="0"/>
              <w:rPr>
                <w:rFonts w:ascii="Arial" w:hAnsi="Arial" w:cs="Arial"/>
                <w:sz w:val="20"/>
                <w:szCs w:val="20"/>
              </w:rPr>
            </w:pPr>
          </w:p>
        </w:tc>
      </w:tr>
      <w:tr w:rsidR="00C22C69" w:rsidRPr="00C22C69" w14:paraId="303FCADF" w14:textId="77777777" w:rsidTr="00DC2404">
        <w:trPr>
          <w:trHeight w:val="1008"/>
        </w:trPr>
        <w:tc>
          <w:tcPr>
            <w:tcW w:w="9975" w:type="dxa"/>
          </w:tcPr>
          <w:p w14:paraId="12BBAA05" w14:textId="77777777" w:rsidR="00C22C69" w:rsidRPr="00DC2404" w:rsidRDefault="00C22C69" w:rsidP="00DC2404">
            <w:pPr>
              <w:pStyle w:val="ListParagraph"/>
              <w:numPr>
                <w:ilvl w:val="0"/>
                <w:numId w:val="16"/>
              </w:numPr>
              <w:tabs>
                <w:tab w:val="left" w:pos="1220"/>
                <w:tab w:val="left" w:pos="1221"/>
              </w:tabs>
              <w:spacing w:before="1"/>
              <w:rPr>
                <w:rFonts w:ascii="Arial" w:hAnsi="Arial" w:cs="Arial"/>
                <w:sz w:val="20"/>
                <w:szCs w:val="20"/>
              </w:rPr>
            </w:pPr>
            <w:r w:rsidRPr="00DC2404">
              <w:rPr>
                <w:rFonts w:ascii="Arial" w:hAnsi="Arial" w:cs="Arial"/>
                <w:sz w:val="20"/>
                <w:szCs w:val="20"/>
              </w:rPr>
              <w:t>MgO(s) or</w:t>
            </w:r>
            <w:r w:rsidRPr="00DC2404">
              <w:rPr>
                <w:rFonts w:ascii="Arial" w:hAnsi="Arial" w:cs="Arial"/>
                <w:spacing w:val="-7"/>
                <w:sz w:val="20"/>
                <w:szCs w:val="20"/>
              </w:rPr>
              <w:t xml:space="preserve"> </w:t>
            </w:r>
            <w:r w:rsidRPr="00DC2404">
              <w:rPr>
                <w:rFonts w:ascii="Arial" w:hAnsi="Arial" w:cs="Arial"/>
                <w:sz w:val="20"/>
                <w:szCs w:val="20"/>
              </w:rPr>
              <w:t>NaCl(s)</w:t>
            </w:r>
          </w:p>
          <w:p w14:paraId="2734D0ED" w14:textId="7FC3B9CB" w:rsidR="00C22C69" w:rsidRPr="00DC2404" w:rsidRDefault="00C22C69" w:rsidP="00C22C69">
            <w:pPr>
              <w:pStyle w:val="ListParagraph"/>
              <w:tabs>
                <w:tab w:val="left" w:pos="1220"/>
                <w:tab w:val="left" w:pos="1221"/>
              </w:tabs>
              <w:spacing w:before="1"/>
              <w:ind w:left="1056" w:firstLine="0"/>
              <w:rPr>
                <w:rFonts w:ascii="Arial" w:hAnsi="Arial" w:cs="Arial"/>
                <w:sz w:val="20"/>
                <w:szCs w:val="20"/>
              </w:rPr>
            </w:pPr>
          </w:p>
        </w:tc>
      </w:tr>
      <w:tr w:rsidR="00C22C69" w:rsidRPr="00C22C69" w14:paraId="0806F97C" w14:textId="77777777" w:rsidTr="00DC2404">
        <w:trPr>
          <w:trHeight w:val="1008"/>
        </w:trPr>
        <w:tc>
          <w:tcPr>
            <w:tcW w:w="9975" w:type="dxa"/>
          </w:tcPr>
          <w:p w14:paraId="048E5F71" w14:textId="77777777" w:rsidR="00C22C69" w:rsidRPr="00DC2404" w:rsidRDefault="00C22C69" w:rsidP="00DC2404">
            <w:pPr>
              <w:pStyle w:val="ListParagraph"/>
              <w:numPr>
                <w:ilvl w:val="0"/>
                <w:numId w:val="16"/>
              </w:numPr>
              <w:tabs>
                <w:tab w:val="left" w:pos="1220"/>
                <w:tab w:val="left" w:pos="1221"/>
              </w:tabs>
              <w:rPr>
                <w:rFonts w:ascii="Arial" w:hAnsi="Arial" w:cs="Arial"/>
                <w:sz w:val="20"/>
                <w:szCs w:val="20"/>
              </w:rPr>
            </w:pPr>
            <w:r w:rsidRPr="00DC2404">
              <w:rPr>
                <w:rFonts w:ascii="Arial" w:hAnsi="Arial" w:cs="Arial"/>
                <w:sz w:val="20"/>
                <w:szCs w:val="20"/>
              </w:rPr>
              <w:t>KOH(s) or</w:t>
            </w:r>
            <w:r w:rsidRPr="00DC2404">
              <w:rPr>
                <w:rFonts w:ascii="Arial" w:hAnsi="Arial" w:cs="Arial"/>
                <w:spacing w:val="-2"/>
                <w:sz w:val="20"/>
                <w:szCs w:val="20"/>
              </w:rPr>
              <w:t xml:space="preserve"> </w:t>
            </w:r>
            <w:r w:rsidRPr="00DC2404">
              <w:rPr>
                <w:rFonts w:ascii="Arial" w:hAnsi="Arial" w:cs="Arial"/>
                <w:sz w:val="20"/>
                <w:szCs w:val="20"/>
              </w:rPr>
              <w:t>KOH(</w:t>
            </w:r>
            <w:proofErr w:type="spellStart"/>
            <w:r w:rsidRPr="00DC2404">
              <w:rPr>
                <w:rFonts w:ascii="Arial" w:hAnsi="Arial" w:cs="Arial"/>
                <w:sz w:val="20"/>
                <w:szCs w:val="20"/>
              </w:rPr>
              <w:t>aq</w:t>
            </w:r>
            <w:proofErr w:type="spellEnd"/>
            <w:r w:rsidRPr="00DC2404">
              <w:rPr>
                <w:rFonts w:ascii="Arial" w:hAnsi="Arial" w:cs="Arial"/>
                <w:sz w:val="20"/>
                <w:szCs w:val="20"/>
              </w:rPr>
              <w:t>)</w:t>
            </w:r>
          </w:p>
          <w:p w14:paraId="1A569E63" w14:textId="44762C4D" w:rsidR="00C22C69" w:rsidRPr="00DC2404" w:rsidRDefault="00C22C69" w:rsidP="00C22C69">
            <w:pPr>
              <w:pStyle w:val="ListParagraph"/>
              <w:tabs>
                <w:tab w:val="left" w:pos="1220"/>
                <w:tab w:val="left" w:pos="1221"/>
              </w:tabs>
              <w:ind w:left="1056" w:firstLine="0"/>
              <w:rPr>
                <w:rFonts w:ascii="Arial" w:hAnsi="Arial" w:cs="Arial"/>
                <w:sz w:val="20"/>
                <w:szCs w:val="20"/>
              </w:rPr>
            </w:pPr>
          </w:p>
        </w:tc>
      </w:tr>
    </w:tbl>
    <w:p w14:paraId="3E94CAEA" w14:textId="215277E6" w:rsidR="006213E7" w:rsidRDefault="006213E7">
      <w:pPr>
        <w:pStyle w:val="BodyText"/>
        <w:ind w:left="0" w:firstLine="0"/>
        <w:rPr>
          <w:sz w:val="20"/>
          <w:szCs w:val="20"/>
        </w:rPr>
      </w:pPr>
    </w:p>
    <w:p w14:paraId="73CE7B9B" w14:textId="77777777" w:rsidR="00DC2404" w:rsidRPr="00C22C69" w:rsidRDefault="00DC2404">
      <w:pPr>
        <w:pStyle w:val="BodyText"/>
        <w:ind w:left="0" w:firstLine="0"/>
        <w:rPr>
          <w:sz w:val="20"/>
          <w:szCs w:val="20"/>
        </w:rPr>
      </w:pPr>
    </w:p>
    <w:p w14:paraId="6B2A45BB" w14:textId="3AA4836D" w:rsidR="00C22C69" w:rsidRPr="00DC2404" w:rsidRDefault="008E197A" w:rsidP="00DC2404">
      <w:pPr>
        <w:pStyle w:val="NoSpacing"/>
        <w:numPr>
          <w:ilvl w:val="0"/>
          <w:numId w:val="12"/>
        </w:numPr>
        <w:rPr>
          <w:rFonts w:ascii="Arial" w:hAnsi="Arial" w:cs="Arial"/>
          <w:w w:val="105"/>
          <w:sz w:val="20"/>
          <w:szCs w:val="20"/>
        </w:rPr>
      </w:pPr>
      <w:r w:rsidRPr="00DC2404">
        <w:rPr>
          <w:rFonts w:ascii="Arial" w:hAnsi="Arial" w:cs="Arial"/>
          <w:w w:val="105"/>
          <w:sz w:val="20"/>
          <w:szCs w:val="20"/>
        </w:rPr>
        <w:lastRenderedPageBreak/>
        <w:t>Predict</w:t>
      </w:r>
      <w:r w:rsidRPr="00DC2404">
        <w:rPr>
          <w:rFonts w:ascii="Arial" w:hAnsi="Arial" w:cs="Arial"/>
          <w:spacing w:val="-39"/>
          <w:w w:val="105"/>
          <w:sz w:val="20"/>
          <w:szCs w:val="20"/>
        </w:rPr>
        <w:t xml:space="preserve"> </w:t>
      </w:r>
      <w:r w:rsidR="00DC2404">
        <w:rPr>
          <w:rFonts w:ascii="Arial" w:hAnsi="Arial" w:cs="Arial"/>
          <w:w w:val="105"/>
          <w:sz w:val="20"/>
          <w:szCs w:val="20"/>
        </w:rPr>
        <w:t xml:space="preserve">the sign of the </w:t>
      </w:r>
      <w:r w:rsidRPr="00DC2404">
        <w:rPr>
          <w:rFonts w:ascii="Arial" w:hAnsi="Arial" w:cs="Arial"/>
          <w:w w:val="105"/>
          <w:sz w:val="20"/>
          <w:szCs w:val="20"/>
        </w:rPr>
        <w:t>entropy</w:t>
      </w:r>
      <w:r w:rsidRPr="00DC2404">
        <w:rPr>
          <w:rFonts w:ascii="Arial" w:hAnsi="Arial" w:cs="Arial"/>
          <w:spacing w:val="-41"/>
          <w:w w:val="105"/>
          <w:sz w:val="20"/>
          <w:szCs w:val="20"/>
        </w:rPr>
        <w:t xml:space="preserve"> </w:t>
      </w:r>
      <w:r w:rsidRPr="00DC2404">
        <w:rPr>
          <w:rFonts w:ascii="Arial" w:hAnsi="Arial" w:cs="Arial"/>
          <w:w w:val="105"/>
          <w:sz w:val="20"/>
          <w:szCs w:val="20"/>
        </w:rPr>
        <w:t>change</w:t>
      </w:r>
      <w:r w:rsidRPr="00DC2404">
        <w:rPr>
          <w:rFonts w:ascii="Arial" w:hAnsi="Arial" w:cs="Arial"/>
          <w:spacing w:val="-39"/>
          <w:w w:val="105"/>
          <w:sz w:val="20"/>
          <w:szCs w:val="20"/>
        </w:rPr>
        <w:t xml:space="preserve"> </w:t>
      </w:r>
      <w:r w:rsidRPr="00DC2404">
        <w:rPr>
          <w:rFonts w:ascii="Arial" w:hAnsi="Arial" w:cs="Arial"/>
          <w:w w:val="105"/>
          <w:sz w:val="20"/>
          <w:szCs w:val="20"/>
        </w:rPr>
        <w:t>for</w:t>
      </w:r>
      <w:r w:rsidRPr="00DC2404">
        <w:rPr>
          <w:rFonts w:ascii="Arial" w:hAnsi="Arial" w:cs="Arial"/>
          <w:spacing w:val="-39"/>
          <w:w w:val="105"/>
          <w:sz w:val="20"/>
          <w:szCs w:val="20"/>
        </w:rPr>
        <w:t xml:space="preserve"> </w:t>
      </w:r>
      <w:r w:rsidRPr="00DC2404">
        <w:rPr>
          <w:rFonts w:ascii="Arial" w:hAnsi="Arial" w:cs="Arial"/>
          <w:w w:val="105"/>
          <w:sz w:val="20"/>
          <w:szCs w:val="20"/>
        </w:rPr>
        <w:t>the</w:t>
      </w:r>
      <w:r w:rsidRPr="00DC2404">
        <w:rPr>
          <w:rFonts w:ascii="Arial" w:hAnsi="Arial" w:cs="Arial"/>
          <w:spacing w:val="-39"/>
          <w:w w:val="105"/>
          <w:sz w:val="20"/>
          <w:szCs w:val="20"/>
        </w:rPr>
        <w:t xml:space="preserve"> </w:t>
      </w:r>
      <w:r w:rsidRPr="00DC2404">
        <w:rPr>
          <w:rFonts w:ascii="Arial" w:hAnsi="Arial" w:cs="Arial"/>
          <w:w w:val="105"/>
          <w:sz w:val="20"/>
          <w:szCs w:val="20"/>
        </w:rPr>
        <w:t>following</w:t>
      </w:r>
      <w:r w:rsidRPr="00DC2404">
        <w:rPr>
          <w:rFonts w:ascii="Arial" w:hAnsi="Arial" w:cs="Arial"/>
          <w:spacing w:val="-40"/>
          <w:w w:val="105"/>
          <w:sz w:val="20"/>
          <w:szCs w:val="20"/>
        </w:rPr>
        <w:t xml:space="preserve"> </w:t>
      </w:r>
      <w:r w:rsidRPr="00DC2404">
        <w:rPr>
          <w:rFonts w:ascii="Arial" w:hAnsi="Arial" w:cs="Arial"/>
          <w:w w:val="105"/>
          <w:sz w:val="20"/>
          <w:szCs w:val="20"/>
        </w:rPr>
        <w:t>processes</w:t>
      </w:r>
      <w:r w:rsidR="00DC2404">
        <w:rPr>
          <w:rFonts w:ascii="Arial" w:hAnsi="Arial" w:cs="Arial"/>
          <w:w w:val="105"/>
          <w:sz w:val="20"/>
          <w:szCs w:val="20"/>
        </w:rPr>
        <w:t xml:space="preserve"> (+ or -)</w:t>
      </w:r>
      <w:r w:rsidR="00C22C69" w:rsidRPr="00DC2404">
        <w:rPr>
          <w:rFonts w:ascii="Arial" w:hAnsi="Arial" w:cs="Arial"/>
          <w:w w:val="105"/>
          <w:sz w:val="20"/>
          <w:szCs w:val="20"/>
        </w:rPr>
        <w:t>, explain why:</w:t>
      </w:r>
    </w:p>
    <w:tbl>
      <w:tblPr>
        <w:tblStyle w:val="TableGrid"/>
        <w:tblW w:w="0" w:type="auto"/>
        <w:tblInd w:w="607" w:type="dxa"/>
        <w:tblLook w:val="04A0" w:firstRow="1" w:lastRow="0" w:firstColumn="1" w:lastColumn="0" w:noHBand="0" w:noVBand="1"/>
      </w:tblPr>
      <w:tblGrid>
        <w:gridCol w:w="9830"/>
      </w:tblGrid>
      <w:tr w:rsidR="00C22C69" w:rsidRPr="00C22C69" w14:paraId="2A91EA38" w14:textId="77777777" w:rsidTr="00DC2404">
        <w:trPr>
          <w:trHeight w:val="864"/>
        </w:trPr>
        <w:tc>
          <w:tcPr>
            <w:tcW w:w="9830" w:type="dxa"/>
          </w:tcPr>
          <w:p w14:paraId="13BB4124" w14:textId="0F2740F3" w:rsidR="00C22C69" w:rsidRPr="00DC2404" w:rsidRDefault="00C22C69" w:rsidP="00DC2404">
            <w:pPr>
              <w:pStyle w:val="ListParagraph"/>
              <w:numPr>
                <w:ilvl w:val="0"/>
                <w:numId w:val="17"/>
              </w:numPr>
              <w:tabs>
                <w:tab w:val="left" w:pos="481"/>
                <w:tab w:val="left" w:pos="1220"/>
              </w:tabs>
              <w:spacing w:line="256" w:lineRule="auto"/>
              <w:rPr>
                <w:rFonts w:ascii="Arial" w:hAnsi="Arial" w:cs="Arial"/>
                <w:sz w:val="20"/>
                <w:szCs w:val="20"/>
              </w:rPr>
            </w:pPr>
            <w:r w:rsidRPr="00DC2404">
              <w:rPr>
                <w:rFonts w:ascii="Arial" w:hAnsi="Arial" w:cs="Arial"/>
                <w:w w:val="105"/>
                <w:sz w:val="20"/>
                <w:szCs w:val="20"/>
              </w:rPr>
              <w:t>O</w:t>
            </w:r>
            <w:r w:rsidRPr="00DC2404">
              <w:rPr>
                <w:rFonts w:ascii="Arial" w:hAnsi="Arial" w:cs="Arial"/>
                <w:w w:val="105"/>
                <w:sz w:val="20"/>
                <w:szCs w:val="20"/>
                <w:vertAlign w:val="subscript"/>
              </w:rPr>
              <w:t>2</w:t>
            </w:r>
            <w:r w:rsidRPr="00DC2404">
              <w:rPr>
                <w:rFonts w:ascii="Arial" w:hAnsi="Arial" w:cs="Arial"/>
                <w:w w:val="105"/>
                <w:sz w:val="20"/>
                <w:szCs w:val="20"/>
              </w:rPr>
              <w:t xml:space="preserve">(g) </w:t>
            </w:r>
            <w:r w:rsidR="00DC2404" w:rsidRPr="00DC2404">
              <w:rPr>
                <w:rFonts w:ascii="Arial" w:hAnsi="Arial" w:cs="Arial"/>
                <w:w w:val="105"/>
                <w:sz w:val="20"/>
                <w:szCs w:val="20"/>
              </w:rPr>
              <w:sym w:font="Wingdings" w:char="F0E0"/>
            </w:r>
            <w:r w:rsidRPr="00DC2404">
              <w:rPr>
                <w:rFonts w:ascii="Arial" w:hAnsi="Arial" w:cs="Arial"/>
                <w:spacing w:val="-25"/>
                <w:w w:val="135"/>
                <w:sz w:val="20"/>
                <w:szCs w:val="20"/>
              </w:rPr>
              <w:t xml:space="preserve"> </w:t>
            </w:r>
            <w:r w:rsidRPr="00DC2404">
              <w:rPr>
                <w:rFonts w:ascii="Arial" w:hAnsi="Arial" w:cs="Arial"/>
                <w:w w:val="105"/>
                <w:sz w:val="20"/>
                <w:szCs w:val="20"/>
              </w:rPr>
              <w:t>2O(g)</w:t>
            </w:r>
          </w:p>
          <w:p w14:paraId="4F91E1D8" w14:textId="54491BC5" w:rsidR="00C22C69" w:rsidRPr="00DC2404" w:rsidRDefault="00C22C69" w:rsidP="00C22C69">
            <w:pPr>
              <w:pStyle w:val="ListParagraph"/>
              <w:tabs>
                <w:tab w:val="left" w:pos="481"/>
                <w:tab w:val="left" w:pos="1220"/>
              </w:tabs>
              <w:spacing w:line="256" w:lineRule="auto"/>
              <w:ind w:left="360" w:firstLine="0"/>
              <w:rPr>
                <w:rFonts w:ascii="Arial" w:hAnsi="Arial" w:cs="Arial"/>
                <w:sz w:val="20"/>
                <w:szCs w:val="20"/>
              </w:rPr>
            </w:pPr>
          </w:p>
        </w:tc>
      </w:tr>
      <w:tr w:rsidR="00C22C69" w:rsidRPr="00C22C69" w14:paraId="54C54315" w14:textId="77777777" w:rsidTr="00DC2404">
        <w:trPr>
          <w:trHeight w:val="864"/>
        </w:trPr>
        <w:tc>
          <w:tcPr>
            <w:tcW w:w="9830" w:type="dxa"/>
          </w:tcPr>
          <w:p w14:paraId="5D6A2D32" w14:textId="7BE41D4C" w:rsidR="00C22C69" w:rsidRPr="00DC2404" w:rsidRDefault="00C22C69" w:rsidP="00DC2404">
            <w:pPr>
              <w:pStyle w:val="BodyText"/>
              <w:numPr>
                <w:ilvl w:val="0"/>
                <w:numId w:val="17"/>
              </w:numPr>
              <w:tabs>
                <w:tab w:val="left" w:pos="1220"/>
              </w:tabs>
              <w:spacing w:line="274" w:lineRule="exact"/>
              <w:rPr>
                <w:rFonts w:ascii="Arial" w:hAnsi="Arial" w:cs="Arial"/>
                <w:sz w:val="20"/>
                <w:szCs w:val="20"/>
              </w:rPr>
            </w:pPr>
            <w:r w:rsidRPr="00DC2404">
              <w:rPr>
                <w:rFonts w:ascii="Arial" w:hAnsi="Arial" w:cs="Arial"/>
                <w:w w:val="110"/>
                <w:sz w:val="20"/>
                <w:szCs w:val="20"/>
              </w:rPr>
              <w:t>2O</w:t>
            </w:r>
            <w:r w:rsidRPr="00DC2404">
              <w:rPr>
                <w:rFonts w:ascii="Arial" w:hAnsi="Arial" w:cs="Arial"/>
                <w:w w:val="110"/>
                <w:sz w:val="20"/>
                <w:szCs w:val="20"/>
                <w:vertAlign w:val="subscript"/>
              </w:rPr>
              <w:t>3</w:t>
            </w:r>
            <w:r w:rsidRPr="00DC2404">
              <w:rPr>
                <w:rFonts w:ascii="Arial" w:hAnsi="Arial" w:cs="Arial"/>
                <w:w w:val="110"/>
                <w:sz w:val="20"/>
                <w:szCs w:val="20"/>
              </w:rPr>
              <w:t xml:space="preserve">(g) </w:t>
            </w:r>
            <w:r w:rsidR="00DC2404" w:rsidRPr="00DC2404">
              <w:rPr>
                <w:rFonts w:ascii="Arial" w:hAnsi="Arial" w:cs="Arial"/>
                <w:w w:val="105"/>
                <w:sz w:val="20"/>
                <w:szCs w:val="20"/>
              </w:rPr>
              <w:sym w:font="Wingdings" w:char="F0E0"/>
            </w:r>
            <w:r w:rsidRPr="00DC2404">
              <w:rPr>
                <w:rFonts w:ascii="Arial" w:hAnsi="Arial" w:cs="Arial"/>
                <w:spacing w:val="-33"/>
                <w:w w:val="140"/>
                <w:sz w:val="20"/>
                <w:szCs w:val="20"/>
              </w:rPr>
              <w:t xml:space="preserve"> </w:t>
            </w:r>
            <w:r w:rsidRPr="00DC2404">
              <w:rPr>
                <w:rFonts w:ascii="Arial" w:hAnsi="Arial" w:cs="Arial"/>
                <w:w w:val="110"/>
                <w:sz w:val="20"/>
                <w:szCs w:val="20"/>
              </w:rPr>
              <w:t>3O</w:t>
            </w:r>
            <w:r w:rsidRPr="00DC2404">
              <w:rPr>
                <w:rFonts w:ascii="Arial" w:hAnsi="Arial" w:cs="Arial"/>
                <w:w w:val="110"/>
                <w:sz w:val="20"/>
                <w:szCs w:val="20"/>
                <w:vertAlign w:val="subscript"/>
              </w:rPr>
              <w:t>2</w:t>
            </w:r>
            <w:r w:rsidRPr="00DC2404">
              <w:rPr>
                <w:rFonts w:ascii="Arial" w:hAnsi="Arial" w:cs="Arial"/>
                <w:w w:val="110"/>
                <w:sz w:val="20"/>
                <w:szCs w:val="20"/>
              </w:rPr>
              <w:t>(g)</w:t>
            </w:r>
          </w:p>
          <w:p w14:paraId="3AD33C83" w14:textId="11BEBD20" w:rsidR="00C22C69" w:rsidRPr="00DC2404" w:rsidRDefault="00C22C69" w:rsidP="00C22C69">
            <w:pPr>
              <w:pStyle w:val="BodyText"/>
              <w:tabs>
                <w:tab w:val="left" w:pos="1220"/>
              </w:tabs>
              <w:spacing w:line="274" w:lineRule="exact"/>
              <w:ind w:left="360" w:firstLine="0"/>
              <w:rPr>
                <w:rFonts w:ascii="Arial" w:hAnsi="Arial" w:cs="Arial"/>
                <w:sz w:val="20"/>
                <w:szCs w:val="20"/>
              </w:rPr>
            </w:pPr>
          </w:p>
        </w:tc>
      </w:tr>
      <w:tr w:rsidR="00C22C69" w:rsidRPr="00C22C69" w14:paraId="7F93DA94" w14:textId="77777777" w:rsidTr="00DC2404">
        <w:trPr>
          <w:trHeight w:val="864"/>
        </w:trPr>
        <w:tc>
          <w:tcPr>
            <w:tcW w:w="9830" w:type="dxa"/>
          </w:tcPr>
          <w:p w14:paraId="45E35BDA" w14:textId="61AE56CB" w:rsidR="00C22C69" w:rsidRPr="00DC2404" w:rsidRDefault="00C22C69" w:rsidP="00DC2404">
            <w:pPr>
              <w:pStyle w:val="BodyText"/>
              <w:numPr>
                <w:ilvl w:val="0"/>
                <w:numId w:val="17"/>
              </w:numPr>
              <w:tabs>
                <w:tab w:val="left" w:pos="1220"/>
              </w:tabs>
              <w:spacing w:line="294" w:lineRule="exact"/>
              <w:rPr>
                <w:rFonts w:ascii="Arial" w:hAnsi="Arial" w:cs="Arial"/>
                <w:sz w:val="20"/>
                <w:szCs w:val="20"/>
              </w:rPr>
            </w:pPr>
            <w:r w:rsidRPr="00DC2404">
              <w:rPr>
                <w:rFonts w:ascii="Arial" w:hAnsi="Arial" w:cs="Arial"/>
                <w:w w:val="105"/>
                <w:sz w:val="20"/>
                <w:szCs w:val="20"/>
              </w:rPr>
              <w:t>CH</w:t>
            </w:r>
            <w:r w:rsidRPr="00DC2404">
              <w:rPr>
                <w:rFonts w:ascii="Arial" w:hAnsi="Arial" w:cs="Arial"/>
                <w:w w:val="105"/>
                <w:sz w:val="20"/>
                <w:szCs w:val="20"/>
                <w:vertAlign w:val="subscript"/>
              </w:rPr>
              <w:t>4</w:t>
            </w:r>
            <w:r w:rsidRPr="00DC2404">
              <w:rPr>
                <w:rFonts w:ascii="Arial" w:hAnsi="Arial" w:cs="Arial"/>
                <w:w w:val="105"/>
                <w:sz w:val="20"/>
                <w:szCs w:val="20"/>
              </w:rPr>
              <w:t>(g) + 2O</w:t>
            </w:r>
            <w:r w:rsidRPr="00DC2404">
              <w:rPr>
                <w:rFonts w:ascii="Arial" w:hAnsi="Arial" w:cs="Arial"/>
                <w:w w:val="105"/>
                <w:sz w:val="20"/>
                <w:szCs w:val="20"/>
                <w:vertAlign w:val="subscript"/>
              </w:rPr>
              <w:t>2</w:t>
            </w:r>
            <w:r w:rsidRPr="00DC2404">
              <w:rPr>
                <w:rFonts w:ascii="Arial" w:hAnsi="Arial" w:cs="Arial"/>
                <w:w w:val="105"/>
                <w:sz w:val="20"/>
                <w:szCs w:val="20"/>
              </w:rPr>
              <w:t xml:space="preserve">(g) </w:t>
            </w:r>
            <w:r w:rsidR="00DC2404" w:rsidRPr="00DC2404">
              <w:rPr>
                <w:rFonts w:ascii="Arial" w:hAnsi="Arial" w:cs="Arial"/>
                <w:w w:val="105"/>
                <w:sz w:val="20"/>
                <w:szCs w:val="20"/>
              </w:rPr>
              <w:sym w:font="Wingdings" w:char="F0E0"/>
            </w:r>
            <w:r w:rsidRPr="00DC2404">
              <w:rPr>
                <w:rFonts w:ascii="Arial" w:hAnsi="Arial" w:cs="Arial"/>
                <w:w w:val="135"/>
                <w:sz w:val="20"/>
                <w:szCs w:val="20"/>
              </w:rPr>
              <w:t xml:space="preserve"> </w:t>
            </w:r>
            <w:r w:rsidRPr="00DC2404">
              <w:rPr>
                <w:rFonts w:ascii="Arial" w:hAnsi="Arial" w:cs="Arial"/>
                <w:w w:val="105"/>
                <w:sz w:val="20"/>
                <w:szCs w:val="20"/>
              </w:rPr>
              <w:t>CO</w:t>
            </w:r>
            <w:r w:rsidRPr="00DC2404">
              <w:rPr>
                <w:rFonts w:ascii="Arial" w:hAnsi="Arial" w:cs="Arial"/>
                <w:w w:val="105"/>
                <w:sz w:val="20"/>
                <w:szCs w:val="20"/>
                <w:vertAlign w:val="subscript"/>
              </w:rPr>
              <w:t>2</w:t>
            </w:r>
            <w:r w:rsidRPr="00DC2404">
              <w:rPr>
                <w:rFonts w:ascii="Arial" w:hAnsi="Arial" w:cs="Arial"/>
                <w:w w:val="105"/>
                <w:sz w:val="20"/>
                <w:szCs w:val="20"/>
              </w:rPr>
              <w:t>(g) +</w:t>
            </w:r>
            <w:r w:rsidRPr="00DC2404">
              <w:rPr>
                <w:rFonts w:ascii="Arial" w:hAnsi="Arial" w:cs="Arial"/>
                <w:spacing w:val="-46"/>
                <w:w w:val="105"/>
                <w:sz w:val="20"/>
                <w:szCs w:val="20"/>
              </w:rPr>
              <w:t xml:space="preserve"> </w:t>
            </w:r>
            <w:r w:rsidRPr="00DC2404">
              <w:rPr>
                <w:rFonts w:ascii="Arial" w:hAnsi="Arial" w:cs="Arial"/>
                <w:w w:val="105"/>
                <w:sz w:val="20"/>
                <w:szCs w:val="20"/>
              </w:rPr>
              <w:t>2H</w:t>
            </w:r>
            <w:r w:rsidRPr="00DC2404">
              <w:rPr>
                <w:rFonts w:ascii="Arial" w:hAnsi="Arial" w:cs="Arial"/>
                <w:w w:val="105"/>
                <w:sz w:val="20"/>
                <w:szCs w:val="20"/>
                <w:vertAlign w:val="subscript"/>
              </w:rPr>
              <w:t>2</w:t>
            </w:r>
            <w:r w:rsidRPr="00DC2404">
              <w:rPr>
                <w:rFonts w:ascii="Arial" w:hAnsi="Arial" w:cs="Arial"/>
                <w:w w:val="105"/>
                <w:sz w:val="20"/>
                <w:szCs w:val="20"/>
              </w:rPr>
              <w:t>O(g)</w:t>
            </w:r>
          </w:p>
          <w:p w14:paraId="2EAB6023" w14:textId="4D54B653" w:rsidR="00C22C69" w:rsidRPr="00DC2404" w:rsidRDefault="00C22C69" w:rsidP="00C22C69">
            <w:pPr>
              <w:pStyle w:val="BodyText"/>
              <w:tabs>
                <w:tab w:val="left" w:pos="1220"/>
              </w:tabs>
              <w:spacing w:line="294" w:lineRule="exact"/>
              <w:ind w:left="360" w:firstLine="0"/>
              <w:rPr>
                <w:rFonts w:ascii="Arial" w:hAnsi="Arial" w:cs="Arial"/>
                <w:sz w:val="20"/>
                <w:szCs w:val="20"/>
              </w:rPr>
            </w:pPr>
          </w:p>
        </w:tc>
      </w:tr>
      <w:tr w:rsidR="00C22C69" w:rsidRPr="00C22C69" w14:paraId="29701641" w14:textId="77777777" w:rsidTr="00DC2404">
        <w:trPr>
          <w:trHeight w:val="864"/>
        </w:trPr>
        <w:tc>
          <w:tcPr>
            <w:tcW w:w="9830" w:type="dxa"/>
          </w:tcPr>
          <w:p w14:paraId="5D1AB704" w14:textId="7B4A3731" w:rsidR="00C22C69" w:rsidRPr="00DC2404" w:rsidRDefault="00C22C69" w:rsidP="00DC2404">
            <w:pPr>
              <w:pStyle w:val="ListParagraph"/>
              <w:numPr>
                <w:ilvl w:val="0"/>
                <w:numId w:val="17"/>
              </w:numPr>
              <w:tabs>
                <w:tab w:val="left" w:pos="1220"/>
                <w:tab w:val="left" w:pos="1221"/>
              </w:tabs>
              <w:spacing w:line="294" w:lineRule="exact"/>
              <w:rPr>
                <w:rFonts w:ascii="Arial" w:hAnsi="Arial" w:cs="Arial"/>
                <w:sz w:val="20"/>
                <w:szCs w:val="20"/>
              </w:rPr>
            </w:pPr>
            <w:r w:rsidRPr="00DC2404">
              <w:rPr>
                <w:rFonts w:ascii="Arial" w:hAnsi="Arial" w:cs="Arial"/>
                <w:w w:val="110"/>
                <w:sz w:val="20"/>
                <w:szCs w:val="20"/>
              </w:rPr>
              <w:t xml:space="preserve">NaCl(s) </w:t>
            </w:r>
            <w:r w:rsidR="00DC2404" w:rsidRPr="00DC2404">
              <w:rPr>
                <w:rFonts w:ascii="Arial" w:hAnsi="Arial" w:cs="Arial"/>
                <w:w w:val="105"/>
                <w:sz w:val="20"/>
                <w:szCs w:val="20"/>
              </w:rPr>
              <w:sym w:font="Wingdings" w:char="F0E0"/>
            </w:r>
            <w:r w:rsidRPr="00DC2404">
              <w:rPr>
                <w:rFonts w:ascii="Arial" w:hAnsi="Arial" w:cs="Arial"/>
                <w:w w:val="135"/>
                <w:sz w:val="20"/>
                <w:szCs w:val="20"/>
              </w:rPr>
              <w:t xml:space="preserve"> </w:t>
            </w:r>
            <w:r w:rsidRPr="00DC2404">
              <w:rPr>
                <w:rFonts w:ascii="Arial" w:hAnsi="Arial" w:cs="Arial"/>
                <w:w w:val="110"/>
                <w:sz w:val="20"/>
                <w:szCs w:val="20"/>
              </w:rPr>
              <w:t>Na</w:t>
            </w:r>
            <w:r w:rsidRPr="00DC2404">
              <w:rPr>
                <w:rFonts w:ascii="Arial" w:hAnsi="Arial" w:cs="Arial"/>
                <w:w w:val="110"/>
                <w:sz w:val="20"/>
                <w:szCs w:val="20"/>
                <w:vertAlign w:val="superscript"/>
              </w:rPr>
              <w:t>+</w:t>
            </w:r>
            <w:r w:rsidRPr="00DC2404">
              <w:rPr>
                <w:rFonts w:ascii="Arial" w:hAnsi="Arial" w:cs="Arial"/>
                <w:w w:val="110"/>
                <w:sz w:val="20"/>
                <w:szCs w:val="20"/>
              </w:rPr>
              <w:t>(</w:t>
            </w:r>
            <w:proofErr w:type="spellStart"/>
            <w:r w:rsidRPr="00DC2404">
              <w:rPr>
                <w:rFonts w:ascii="Arial" w:hAnsi="Arial" w:cs="Arial"/>
                <w:w w:val="110"/>
                <w:sz w:val="20"/>
                <w:szCs w:val="20"/>
              </w:rPr>
              <w:t>aq</w:t>
            </w:r>
            <w:proofErr w:type="spellEnd"/>
            <w:r w:rsidRPr="00DC2404">
              <w:rPr>
                <w:rFonts w:ascii="Arial" w:hAnsi="Arial" w:cs="Arial"/>
                <w:w w:val="110"/>
                <w:sz w:val="20"/>
                <w:szCs w:val="20"/>
              </w:rPr>
              <w:t>) +</w:t>
            </w:r>
            <w:r w:rsidRPr="00DC2404">
              <w:rPr>
                <w:rFonts w:ascii="Arial" w:hAnsi="Arial" w:cs="Arial"/>
                <w:spacing w:val="-49"/>
                <w:w w:val="110"/>
                <w:sz w:val="20"/>
                <w:szCs w:val="20"/>
              </w:rPr>
              <w:t xml:space="preserve"> </w:t>
            </w:r>
            <w:r w:rsidRPr="00DC2404">
              <w:rPr>
                <w:rFonts w:ascii="Arial" w:hAnsi="Arial" w:cs="Arial"/>
                <w:w w:val="110"/>
                <w:sz w:val="20"/>
                <w:szCs w:val="20"/>
              </w:rPr>
              <w:t>Cl</w:t>
            </w:r>
            <w:r w:rsidRPr="00DC2404">
              <w:rPr>
                <w:rFonts w:ascii="Arial" w:hAnsi="Arial" w:cs="Arial"/>
                <w:w w:val="110"/>
                <w:sz w:val="20"/>
                <w:szCs w:val="20"/>
                <w:vertAlign w:val="superscript"/>
              </w:rPr>
              <w:t>-</w:t>
            </w:r>
            <w:r w:rsidRPr="00DC2404">
              <w:rPr>
                <w:rFonts w:ascii="Arial" w:hAnsi="Arial" w:cs="Arial"/>
                <w:w w:val="110"/>
                <w:sz w:val="20"/>
                <w:szCs w:val="20"/>
              </w:rPr>
              <w:t>(</w:t>
            </w:r>
            <w:proofErr w:type="spellStart"/>
            <w:r w:rsidRPr="00DC2404">
              <w:rPr>
                <w:rFonts w:ascii="Arial" w:hAnsi="Arial" w:cs="Arial"/>
                <w:w w:val="110"/>
                <w:sz w:val="20"/>
                <w:szCs w:val="20"/>
              </w:rPr>
              <w:t>aq</w:t>
            </w:r>
            <w:proofErr w:type="spellEnd"/>
            <w:r w:rsidRPr="00DC2404">
              <w:rPr>
                <w:rFonts w:ascii="Arial" w:hAnsi="Arial" w:cs="Arial"/>
                <w:w w:val="110"/>
                <w:sz w:val="20"/>
                <w:szCs w:val="20"/>
              </w:rPr>
              <w:t>)</w:t>
            </w:r>
          </w:p>
          <w:p w14:paraId="663564FC" w14:textId="3E47A1E6" w:rsidR="00C22C69" w:rsidRPr="00DC2404" w:rsidRDefault="00C22C69" w:rsidP="00C22C69">
            <w:pPr>
              <w:pStyle w:val="ListParagraph"/>
              <w:tabs>
                <w:tab w:val="left" w:pos="1220"/>
                <w:tab w:val="left" w:pos="1221"/>
              </w:tabs>
              <w:spacing w:line="294" w:lineRule="exact"/>
              <w:ind w:left="360" w:firstLine="0"/>
              <w:rPr>
                <w:rFonts w:ascii="Arial" w:hAnsi="Arial" w:cs="Arial"/>
                <w:sz w:val="20"/>
                <w:szCs w:val="20"/>
              </w:rPr>
            </w:pPr>
          </w:p>
        </w:tc>
      </w:tr>
      <w:tr w:rsidR="00C22C69" w:rsidRPr="00C22C69" w14:paraId="7B1FACCF" w14:textId="77777777" w:rsidTr="00DC2404">
        <w:trPr>
          <w:trHeight w:val="864"/>
        </w:trPr>
        <w:tc>
          <w:tcPr>
            <w:tcW w:w="9830" w:type="dxa"/>
          </w:tcPr>
          <w:p w14:paraId="4ACB1D4A" w14:textId="1453424A" w:rsidR="00C22C69" w:rsidRPr="00DC2404" w:rsidRDefault="00C22C69" w:rsidP="00DC2404">
            <w:pPr>
              <w:pStyle w:val="ListParagraph"/>
              <w:numPr>
                <w:ilvl w:val="0"/>
                <w:numId w:val="17"/>
              </w:numPr>
              <w:tabs>
                <w:tab w:val="left" w:pos="1220"/>
                <w:tab w:val="left" w:pos="1221"/>
              </w:tabs>
              <w:spacing w:line="294" w:lineRule="exact"/>
              <w:rPr>
                <w:rFonts w:ascii="Arial" w:hAnsi="Arial" w:cs="Arial"/>
                <w:sz w:val="20"/>
                <w:szCs w:val="20"/>
              </w:rPr>
            </w:pPr>
            <w:r w:rsidRPr="00DC2404">
              <w:rPr>
                <w:rFonts w:ascii="Arial" w:hAnsi="Arial" w:cs="Arial"/>
                <w:w w:val="110"/>
                <w:sz w:val="20"/>
                <w:szCs w:val="20"/>
              </w:rPr>
              <w:t>C</w:t>
            </w:r>
            <w:r w:rsidRPr="00DC2404">
              <w:rPr>
                <w:rFonts w:ascii="Arial" w:hAnsi="Arial" w:cs="Arial"/>
                <w:w w:val="110"/>
                <w:sz w:val="20"/>
                <w:szCs w:val="20"/>
                <w:vertAlign w:val="subscript"/>
              </w:rPr>
              <w:t>2</w:t>
            </w:r>
            <w:r w:rsidRPr="00DC2404">
              <w:rPr>
                <w:rFonts w:ascii="Arial" w:hAnsi="Arial" w:cs="Arial"/>
                <w:w w:val="110"/>
                <w:sz w:val="20"/>
                <w:szCs w:val="20"/>
              </w:rPr>
              <w:t>H</w:t>
            </w:r>
            <w:r w:rsidRPr="00DC2404">
              <w:rPr>
                <w:rFonts w:ascii="Arial" w:hAnsi="Arial" w:cs="Arial"/>
                <w:w w:val="110"/>
                <w:sz w:val="20"/>
                <w:szCs w:val="20"/>
                <w:vertAlign w:val="subscript"/>
              </w:rPr>
              <w:t>5</w:t>
            </w:r>
            <w:r w:rsidRPr="00DC2404">
              <w:rPr>
                <w:rFonts w:ascii="Arial" w:hAnsi="Arial" w:cs="Arial"/>
                <w:w w:val="110"/>
                <w:sz w:val="20"/>
                <w:szCs w:val="20"/>
              </w:rPr>
              <w:t xml:space="preserve">OH(l) </w:t>
            </w:r>
            <w:r w:rsidR="00DC2404" w:rsidRPr="00DC2404">
              <w:rPr>
                <w:rFonts w:ascii="Arial" w:hAnsi="Arial" w:cs="Arial"/>
                <w:w w:val="105"/>
                <w:sz w:val="20"/>
                <w:szCs w:val="20"/>
              </w:rPr>
              <w:sym w:font="Wingdings" w:char="F0E0"/>
            </w:r>
            <w:r w:rsidRPr="00DC2404">
              <w:rPr>
                <w:rFonts w:ascii="Arial" w:hAnsi="Arial" w:cs="Arial"/>
                <w:spacing w:val="-31"/>
                <w:w w:val="135"/>
                <w:sz w:val="20"/>
                <w:szCs w:val="20"/>
              </w:rPr>
              <w:t xml:space="preserve"> </w:t>
            </w:r>
            <w:r w:rsidRPr="00DC2404">
              <w:rPr>
                <w:rFonts w:ascii="Arial" w:hAnsi="Arial" w:cs="Arial"/>
                <w:w w:val="110"/>
                <w:sz w:val="20"/>
                <w:szCs w:val="20"/>
              </w:rPr>
              <w:t>C</w:t>
            </w:r>
            <w:r w:rsidRPr="00DC2404">
              <w:rPr>
                <w:rFonts w:ascii="Arial" w:hAnsi="Arial" w:cs="Arial"/>
                <w:w w:val="110"/>
                <w:sz w:val="20"/>
                <w:szCs w:val="20"/>
                <w:vertAlign w:val="subscript"/>
              </w:rPr>
              <w:t>2</w:t>
            </w:r>
            <w:r w:rsidRPr="00DC2404">
              <w:rPr>
                <w:rFonts w:ascii="Arial" w:hAnsi="Arial" w:cs="Arial"/>
                <w:w w:val="110"/>
                <w:sz w:val="20"/>
                <w:szCs w:val="20"/>
              </w:rPr>
              <w:t>H</w:t>
            </w:r>
            <w:r w:rsidRPr="00DC2404">
              <w:rPr>
                <w:rFonts w:ascii="Arial" w:hAnsi="Arial" w:cs="Arial"/>
                <w:w w:val="110"/>
                <w:sz w:val="20"/>
                <w:szCs w:val="20"/>
                <w:vertAlign w:val="subscript"/>
              </w:rPr>
              <w:t>5</w:t>
            </w:r>
            <w:r w:rsidRPr="00DC2404">
              <w:rPr>
                <w:rFonts w:ascii="Arial" w:hAnsi="Arial" w:cs="Arial"/>
                <w:w w:val="110"/>
                <w:sz w:val="20"/>
                <w:szCs w:val="20"/>
              </w:rPr>
              <w:t>OH(g)</w:t>
            </w:r>
          </w:p>
          <w:p w14:paraId="4C127502" w14:textId="64EBF2B6" w:rsidR="00C22C69" w:rsidRPr="00DC2404" w:rsidRDefault="00C22C69" w:rsidP="00C22C69">
            <w:pPr>
              <w:pStyle w:val="ListParagraph"/>
              <w:tabs>
                <w:tab w:val="left" w:pos="1220"/>
                <w:tab w:val="left" w:pos="1221"/>
              </w:tabs>
              <w:spacing w:line="294" w:lineRule="exact"/>
              <w:ind w:left="360" w:firstLine="0"/>
              <w:rPr>
                <w:rFonts w:ascii="Arial" w:hAnsi="Arial" w:cs="Arial"/>
                <w:sz w:val="20"/>
                <w:szCs w:val="20"/>
              </w:rPr>
            </w:pPr>
          </w:p>
        </w:tc>
      </w:tr>
      <w:tr w:rsidR="00C22C69" w:rsidRPr="00C22C69" w14:paraId="61D51F11" w14:textId="77777777" w:rsidTr="00DC2404">
        <w:trPr>
          <w:trHeight w:val="864"/>
        </w:trPr>
        <w:tc>
          <w:tcPr>
            <w:tcW w:w="9830" w:type="dxa"/>
          </w:tcPr>
          <w:p w14:paraId="4F5AF707" w14:textId="280FD55C" w:rsidR="00C22C69" w:rsidRPr="00DC2404" w:rsidRDefault="00C22C69" w:rsidP="00DC2404">
            <w:pPr>
              <w:pStyle w:val="ListParagraph"/>
              <w:numPr>
                <w:ilvl w:val="0"/>
                <w:numId w:val="17"/>
              </w:numPr>
              <w:tabs>
                <w:tab w:val="left" w:pos="1220"/>
                <w:tab w:val="left" w:pos="1221"/>
              </w:tabs>
              <w:spacing w:line="295" w:lineRule="exact"/>
              <w:rPr>
                <w:rFonts w:ascii="Arial" w:hAnsi="Arial" w:cs="Arial"/>
                <w:sz w:val="20"/>
                <w:szCs w:val="20"/>
              </w:rPr>
            </w:pPr>
            <w:r w:rsidRPr="00DC2404">
              <w:rPr>
                <w:rFonts w:ascii="Arial" w:hAnsi="Arial" w:cs="Arial"/>
                <w:w w:val="110"/>
                <w:sz w:val="20"/>
                <w:szCs w:val="20"/>
              </w:rPr>
              <w:t>Ag</w:t>
            </w:r>
            <w:r w:rsidRPr="00DC2404">
              <w:rPr>
                <w:rFonts w:ascii="Arial" w:hAnsi="Arial" w:cs="Arial"/>
                <w:w w:val="110"/>
                <w:sz w:val="20"/>
                <w:szCs w:val="20"/>
                <w:vertAlign w:val="superscript"/>
              </w:rPr>
              <w:t>+</w:t>
            </w:r>
            <w:r w:rsidRPr="00DC2404">
              <w:rPr>
                <w:rFonts w:ascii="Arial" w:hAnsi="Arial" w:cs="Arial"/>
                <w:w w:val="110"/>
                <w:sz w:val="20"/>
                <w:szCs w:val="20"/>
              </w:rPr>
              <w:t>(</w:t>
            </w:r>
            <w:proofErr w:type="spellStart"/>
            <w:r w:rsidRPr="00DC2404">
              <w:rPr>
                <w:rFonts w:ascii="Arial" w:hAnsi="Arial" w:cs="Arial"/>
                <w:w w:val="110"/>
                <w:sz w:val="20"/>
                <w:szCs w:val="20"/>
              </w:rPr>
              <w:t>aq</w:t>
            </w:r>
            <w:proofErr w:type="spellEnd"/>
            <w:r w:rsidRPr="00DC2404">
              <w:rPr>
                <w:rFonts w:ascii="Arial" w:hAnsi="Arial" w:cs="Arial"/>
                <w:w w:val="110"/>
                <w:sz w:val="20"/>
                <w:szCs w:val="20"/>
              </w:rPr>
              <w:t>) + Cl</w:t>
            </w:r>
            <w:r w:rsidRPr="00DC2404">
              <w:rPr>
                <w:rFonts w:ascii="Arial" w:hAnsi="Arial" w:cs="Arial"/>
                <w:w w:val="110"/>
                <w:sz w:val="20"/>
                <w:szCs w:val="20"/>
                <w:vertAlign w:val="superscript"/>
              </w:rPr>
              <w:t>-</w:t>
            </w:r>
            <w:r w:rsidRPr="00DC2404">
              <w:rPr>
                <w:rFonts w:ascii="Arial" w:hAnsi="Arial" w:cs="Arial"/>
                <w:w w:val="110"/>
                <w:sz w:val="20"/>
                <w:szCs w:val="20"/>
              </w:rPr>
              <w:t>(</w:t>
            </w:r>
            <w:proofErr w:type="spellStart"/>
            <w:r w:rsidRPr="00DC2404">
              <w:rPr>
                <w:rFonts w:ascii="Arial" w:hAnsi="Arial" w:cs="Arial"/>
                <w:w w:val="110"/>
                <w:sz w:val="20"/>
                <w:szCs w:val="20"/>
              </w:rPr>
              <w:t>aq</w:t>
            </w:r>
            <w:proofErr w:type="spellEnd"/>
            <w:r w:rsidRPr="00DC2404">
              <w:rPr>
                <w:rFonts w:ascii="Arial" w:hAnsi="Arial" w:cs="Arial"/>
                <w:w w:val="110"/>
                <w:sz w:val="20"/>
                <w:szCs w:val="20"/>
              </w:rPr>
              <w:t xml:space="preserve">) </w:t>
            </w:r>
            <w:r w:rsidR="00DC2404" w:rsidRPr="00DC2404">
              <w:rPr>
                <w:rFonts w:ascii="Arial" w:hAnsi="Arial" w:cs="Arial"/>
                <w:w w:val="105"/>
                <w:sz w:val="20"/>
                <w:szCs w:val="20"/>
              </w:rPr>
              <w:sym w:font="Wingdings" w:char="F0E0"/>
            </w:r>
            <w:r w:rsidRPr="00DC2404">
              <w:rPr>
                <w:rFonts w:ascii="Arial" w:hAnsi="Arial" w:cs="Arial"/>
                <w:spacing w:val="-49"/>
                <w:w w:val="135"/>
                <w:sz w:val="20"/>
                <w:szCs w:val="20"/>
              </w:rPr>
              <w:t xml:space="preserve"> </w:t>
            </w:r>
            <w:r w:rsidRPr="00DC2404">
              <w:rPr>
                <w:rFonts w:ascii="Arial" w:hAnsi="Arial" w:cs="Arial"/>
                <w:w w:val="110"/>
                <w:sz w:val="20"/>
                <w:szCs w:val="20"/>
              </w:rPr>
              <w:t>AgCl(s)</w:t>
            </w:r>
          </w:p>
          <w:p w14:paraId="09356E4C" w14:textId="6D2F6C4F" w:rsidR="00C22C69" w:rsidRPr="00DC2404" w:rsidRDefault="00C22C69" w:rsidP="00C22C69">
            <w:pPr>
              <w:pStyle w:val="ListParagraph"/>
              <w:tabs>
                <w:tab w:val="left" w:pos="1220"/>
                <w:tab w:val="left" w:pos="1221"/>
              </w:tabs>
              <w:spacing w:line="295" w:lineRule="exact"/>
              <w:ind w:left="360" w:firstLine="0"/>
              <w:rPr>
                <w:rFonts w:ascii="Arial" w:hAnsi="Arial" w:cs="Arial"/>
                <w:sz w:val="20"/>
                <w:szCs w:val="20"/>
              </w:rPr>
            </w:pPr>
          </w:p>
        </w:tc>
      </w:tr>
    </w:tbl>
    <w:p w14:paraId="21AF7960" w14:textId="3AFB0AB3" w:rsidR="006213E7" w:rsidRPr="00DC2404" w:rsidRDefault="00DC2404" w:rsidP="00DC2404">
      <w:pPr>
        <w:pStyle w:val="ListParagraph"/>
        <w:numPr>
          <w:ilvl w:val="0"/>
          <w:numId w:val="12"/>
        </w:numPr>
        <w:tabs>
          <w:tab w:val="left" w:pos="484"/>
        </w:tabs>
        <w:spacing w:before="254"/>
        <w:rPr>
          <w:rFonts w:ascii="Arial" w:hAnsi="Arial" w:cs="Arial"/>
          <w:sz w:val="20"/>
          <w:szCs w:val="20"/>
        </w:rPr>
      </w:pPr>
      <w:r>
        <w:rPr>
          <w:rFonts w:ascii="Arial" w:hAnsi="Arial" w:cs="Arial"/>
          <w:sz w:val="20"/>
          <w:szCs w:val="20"/>
        </w:rPr>
        <w:t xml:space="preserve">For </w:t>
      </w:r>
      <w:r w:rsidR="008E197A" w:rsidRPr="00DC2404">
        <w:rPr>
          <w:rFonts w:ascii="Arial" w:hAnsi="Arial" w:cs="Arial"/>
          <w:sz w:val="20"/>
          <w:szCs w:val="20"/>
        </w:rPr>
        <w:t>the following</w:t>
      </w:r>
      <w:r w:rsidR="008E197A" w:rsidRPr="00DC2404">
        <w:rPr>
          <w:rFonts w:ascii="Arial" w:hAnsi="Arial" w:cs="Arial"/>
          <w:spacing w:val="-6"/>
          <w:sz w:val="20"/>
          <w:szCs w:val="20"/>
        </w:rPr>
        <w:t xml:space="preserve"> </w:t>
      </w:r>
      <w:r>
        <w:rPr>
          <w:rFonts w:ascii="Arial" w:hAnsi="Arial" w:cs="Arial"/>
          <w:sz w:val="20"/>
          <w:szCs w:val="20"/>
        </w:rPr>
        <w:t xml:space="preserve">reactions below, look at the chart of the algebraic signs on ∆H and ∆S, and then answer the following questions. List the letter that corresponds to the reactions to choose from. </w:t>
      </w:r>
    </w:p>
    <w:tbl>
      <w:tblPr>
        <w:tblStyle w:val="TableGrid"/>
        <w:tblW w:w="0" w:type="auto"/>
        <w:tblInd w:w="355" w:type="dxa"/>
        <w:tblLook w:val="04A0" w:firstRow="1" w:lastRow="0" w:firstColumn="1" w:lastColumn="0" w:noHBand="0" w:noVBand="1"/>
      </w:tblPr>
      <w:tblGrid>
        <w:gridCol w:w="10155"/>
      </w:tblGrid>
      <w:tr w:rsidR="00C22C69" w:rsidRPr="00DC2404" w14:paraId="14E782C2" w14:textId="77777777" w:rsidTr="00DC2404">
        <w:trPr>
          <w:trHeight w:val="720"/>
        </w:trPr>
        <w:tc>
          <w:tcPr>
            <w:tcW w:w="10155" w:type="dxa"/>
          </w:tcPr>
          <w:p w14:paraId="5308D530" w14:textId="17FE9F05" w:rsidR="00C22C69" w:rsidRPr="00DC2404" w:rsidRDefault="00DC2404" w:rsidP="00EC6FD0">
            <w:pPr>
              <w:pStyle w:val="BodyText"/>
              <w:numPr>
                <w:ilvl w:val="0"/>
                <w:numId w:val="11"/>
              </w:numPr>
              <w:spacing w:line="276" w:lineRule="auto"/>
              <w:rPr>
                <w:rFonts w:ascii="Arial" w:hAnsi="Arial" w:cs="Arial"/>
                <w:sz w:val="20"/>
                <w:szCs w:val="20"/>
              </w:rPr>
            </w:pPr>
            <w:r>
              <w:rPr>
                <w:rFonts w:ascii="Arial" w:hAnsi="Arial" w:cs="Arial"/>
                <w:sz w:val="20"/>
                <w:szCs w:val="20"/>
              </w:rPr>
              <w:t>W</w:t>
            </w:r>
            <w:r w:rsidR="00C22C69" w:rsidRPr="00DC2404">
              <w:rPr>
                <w:rFonts w:ascii="Arial" w:hAnsi="Arial" w:cs="Arial"/>
                <w:sz w:val="20"/>
                <w:szCs w:val="20"/>
              </w:rPr>
              <w:t>hich are spontaneous at any temperature:</w:t>
            </w:r>
          </w:p>
        </w:tc>
      </w:tr>
      <w:tr w:rsidR="00C22C69" w:rsidRPr="00DC2404" w14:paraId="00F612D3" w14:textId="77777777" w:rsidTr="00DC2404">
        <w:trPr>
          <w:trHeight w:val="720"/>
        </w:trPr>
        <w:tc>
          <w:tcPr>
            <w:tcW w:w="10155" w:type="dxa"/>
          </w:tcPr>
          <w:p w14:paraId="10900AAC" w14:textId="60D672DE" w:rsidR="00C22C69" w:rsidRPr="00DC2404" w:rsidRDefault="00DC2404" w:rsidP="00EC6FD0">
            <w:pPr>
              <w:pStyle w:val="BodyText"/>
              <w:numPr>
                <w:ilvl w:val="0"/>
                <w:numId w:val="11"/>
              </w:numPr>
              <w:spacing w:line="276" w:lineRule="auto"/>
              <w:rPr>
                <w:rFonts w:ascii="Arial" w:hAnsi="Arial" w:cs="Arial"/>
                <w:sz w:val="20"/>
                <w:szCs w:val="20"/>
              </w:rPr>
            </w:pPr>
            <w:r>
              <w:rPr>
                <w:rFonts w:ascii="Arial" w:hAnsi="Arial" w:cs="Arial"/>
                <w:sz w:val="20"/>
                <w:szCs w:val="20"/>
              </w:rPr>
              <w:t>W</w:t>
            </w:r>
            <w:r w:rsidR="00C22C69" w:rsidRPr="00DC2404">
              <w:rPr>
                <w:rFonts w:ascii="Arial" w:hAnsi="Arial" w:cs="Arial"/>
                <w:sz w:val="20"/>
                <w:szCs w:val="20"/>
              </w:rPr>
              <w:t>hich are never spontaneous regardless of the temperature:</w:t>
            </w:r>
          </w:p>
        </w:tc>
      </w:tr>
      <w:tr w:rsidR="00C22C69" w:rsidRPr="00DC2404" w14:paraId="66B0A85C" w14:textId="77777777" w:rsidTr="00DC2404">
        <w:trPr>
          <w:trHeight w:val="720"/>
        </w:trPr>
        <w:tc>
          <w:tcPr>
            <w:tcW w:w="10155" w:type="dxa"/>
          </w:tcPr>
          <w:p w14:paraId="7B3CCDD0" w14:textId="3B7679BD" w:rsidR="00C22C69" w:rsidRPr="00DC2404" w:rsidRDefault="00DC2404" w:rsidP="00EC6FD0">
            <w:pPr>
              <w:pStyle w:val="BodyText"/>
              <w:numPr>
                <w:ilvl w:val="0"/>
                <w:numId w:val="11"/>
              </w:numPr>
              <w:spacing w:line="276" w:lineRule="auto"/>
              <w:rPr>
                <w:rFonts w:ascii="Arial" w:hAnsi="Arial" w:cs="Arial"/>
                <w:sz w:val="20"/>
                <w:szCs w:val="20"/>
              </w:rPr>
            </w:pPr>
            <w:r>
              <w:rPr>
                <w:rFonts w:ascii="Arial" w:hAnsi="Arial" w:cs="Arial"/>
                <w:sz w:val="20"/>
                <w:szCs w:val="20"/>
              </w:rPr>
              <w:t>W</w:t>
            </w:r>
            <w:r w:rsidR="00C22C69" w:rsidRPr="00DC2404">
              <w:rPr>
                <w:rFonts w:ascii="Arial" w:hAnsi="Arial" w:cs="Arial"/>
                <w:sz w:val="20"/>
                <w:szCs w:val="20"/>
              </w:rPr>
              <w:t>hich are spontaneous only at a high temperature:</w:t>
            </w:r>
          </w:p>
        </w:tc>
      </w:tr>
      <w:tr w:rsidR="00C22C69" w:rsidRPr="00DC2404" w14:paraId="51580578" w14:textId="77777777" w:rsidTr="00DC2404">
        <w:trPr>
          <w:trHeight w:val="720"/>
        </w:trPr>
        <w:tc>
          <w:tcPr>
            <w:tcW w:w="10155" w:type="dxa"/>
          </w:tcPr>
          <w:p w14:paraId="2237CA49" w14:textId="032246BF" w:rsidR="00C22C69" w:rsidRPr="00DC2404" w:rsidRDefault="00DC2404" w:rsidP="00EC6FD0">
            <w:pPr>
              <w:pStyle w:val="BodyText"/>
              <w:numPr>
                <w:ilvl w:val="0"/>
                <w:numId w:val="11"/>
              </w:numPr>
              <w:spacing w:line="276" w:lineRule="auto"/>
              <w:rPr>
                <w:rFonts w:ascii="Arial" w:hAnsi="Arial" w:cs="Arial"/>
                <w:sz w:val="20"/>
                <w:szCs w:val="20"/>
              </w:rPr>
            </w:pPr>
            <w:r>
              <w:rPr>
                <w:rFonts w:ascii="Arial" w:hAnsi="Arial" w:cs="Arial"/>
                <w:sz w:val="20"/>
                <w:szCs w:val="20"/>
              </w:rPr>
              <w:t>W</w:t>
            </w:r>
            <w:r w:rsidR="00C22C69" w:rsidRPr="00DC2404">
              <w:rPr>
                <w:rFonts w:ascii="Arial" w:hAnsi="Arial" w:cs="Arial"/>
                <w:sz w:val="20"/>
                <w:szCs w:val="20"/>
              </w:rPr>
              <w:t>hich are spontaneous only at low temperature:</w:t>
            </w:r>
          </w:p>
        </w:tc>
      </w:tr>
    </w:tbl>
    <w:tbl>
      <w:tblPr>
        <w:tblW w:w="0" w:type="auto"/>
        <w:tblInd w:w="360" w:type="dxa"/>
        <w:tblLayout w:type="fixed"/>
        <w:tblCellMar>
          <w:left w:w="0" w:type="dxa"/>
          <w:right w:w="0" w:type="dxa"/>
        </w:tblCellMar>
        <w:tblLook w:val="01E0" w:firstRow="1" w:lastRow="1" w:firstColumn="1" w:lastColumn="1" w:noHBand="0" w:noVBand="0"/>
      </w:tblPr>
      <w:tblGrid>
        <w:gridCol w:w="450"/>
        <w:gridCol w:w="4812"/>
        <w:gridCol w:w="780"/>
        <w:gridCol w:w="633"/>
      </w:tblGrid>
      <w:tr w:rsidR="00DC2404" w:rsidRPr="00C22C69" w14:paraId="6054CFE7" w14:textId="77777777" w:rsidTr="00DC2404">
        <w:trPr>
          <w:trHeight w:val="322"/>
        </w:trPr>
        <w:tc>
          <w:tcPr>
            <w:tcW w:w="450" w:type="dxa"/>
          </w:tcPr>
          <w:p w14:paraId="4DD92D81" w14:textId="77777777" w:rsidR="00DC2404" w:rsidRPr="00C22C69" w:rsidRDefault="00DC2404">
            <w:pPr>
              <w:pStyle w:val="TableParagraph"/>
              <w:spacing w:before="0"/>
              <w:jc w:val="left"/>
              <w:rPr>
                <w:sz w:val="20"/>
                <w:szCs w:val="20"/>
              </w:rPr>
            </w:pPr>
          </w:p>
        </w:tc>
        <w:tc>
          <w:tcPr>
            <w:tcW w:w="4812" w:type="dxa"/>
          </w:tcPr>
          <w:p w14:paraId="1FB38CCD" w14:textId="77777777" w:rsidR="00DC2404" w:rsidRPr="00C22C69" w:rsidRDefault="00DC2404">
            <w:pPr>
              <w:pStyle w:val="TableParagraph"/>
              <w:spacing w:before="0"/>
              <w:jc w:val="left"/>
              <w:rPr>
                <w:sz w:val="20"/>
                <w:szCs w:val="20"/>
              </w:rPr>
            </w:pPr>
          </w:p>
        </w:tc>
        <w:tc>
          <w:tcPr>
            <w:tcW w:w="780" w:type="dxa"/>
          </w:tcPr>
          <w:p w14:paraId="462D4D45" w14:textId="77777777" w:rsidR="00DC2404" w:rsidRPr="00C22C69" w:rsidRDefault="00DC2404">
            <w:pPr>
              <w:pStyle w:val="TableParagraph"/>
              <w:spacing w:before="17" w:line="285" w:lineRule="exact"/>
              <w:ind w:right="141"/>
              <w:rPr>
                <w:rFonts w:ascii="Symbol" w:hAnsi="Symbol"/>
                <w:sz w:val="20"/>
                <w:szCs w:val="20"/>
              </w:rPr>
            </w:pPr>
          </w:p>
        </w:tc>
        <w:tc>
          <w:tcPr>
            <w:tcW w:w="633" w:type="dxa"/>
          </w:tcPr>
          <w:p w14:paraId="52FA1DC4" w14:textId="77777777" w:rsidR="00DC2404" w:rsidRPr="00C22C69" w:rsidRDefault="00DC2404">
            <w:pPr>
              <w:pStyle w:val="TableParagraph"/>
              <w:spacing w:before="17" w:line="285" w:lineRule="exact"/>
              <w:ind w:left="61" w:right="114"/>
              <w:jc w:val="center"/>
              <w:rPr>
                <w:rFonts w:ascii="Symbol" w:hAnsi="Symbol"/>
                <w:sz w:val="20"/>
                <w:szCs w:val="20"/>
              </w:rPr>
            </w:pPr>
          </w:p>
        </w:tc>
      </w:tr>
      <w:tr w:rsidR="00DC2404" w:rsidRPr="00C22C69" w14:paraId="647B3974" w14:textId="77777777" w:rsidTr="00DC2404">
        <w:trPr>
          <w:trHeight w:val="322"/>
        </w:trPr>
        <w:tc>
          <w:tcPr>
            <w:tcW w:w="450" w:type="dxa"/>
          </w:tcPr>
          <w:p w14:paraId="1A83B920" w14:textId="77777777" w:rsidR="00DC2404" w:rsidRPr="00C22C69" w:rsidRDefault="00DC2404">
            <w:pPr>
              <w:pStyle w:val="TableParagraph"/>
              <w:spacing w:before="0"/>
              <w:jc w:val="left"/>
              <w:rPr>
                <w:sz w:val="20"/>
                <w:szCs w:val="20"/>
              </w:rPr>
            </w:pPr>
          </w:p>
        </w:tc>
        <w:tc>
          <w:tcPr>
            <w:tcW w:w="4812" w:type="dxa"/>
          </w:tcPr>
          <w:p w14:paraId="4A61BD77" w14:textId="77777777" w:rsidR="00DC2404" w:rsidRPr="00C22C69" w:rsidRDefault="00DC2404">
            <w:pPr>
              <w:pStyle w:val="TableParagraph"/>
              <w:spacing w:before="0"/>
              <w:jc w:val="left"/>
              <w:rPr>
                <w:sz w:val="20"/>
                <w:szCs w:val="20"/>
              </w:rPr>
            </w:pPr>
          </w:p>
        </w:tc>
        <w:tc>
          <w:tcPr>
            <w:tcW w:w="780" w:type="dxa"/>
          </w:tcPr>
          <w:p w14:paraId="22AE6AF4" w14:textId="77777777" w:rsidR="00DC2404" w:rsidRPr="00C22C69" w:rsidRDefault="00DC2404">
            <w:pPr>
              <w:pStyle w:val="TableParagraph"/>
              <w:spacing w:before="17" w:line="285" w:lineRule="exact"/>
              <w:ind w:right="141"/>
              <w:rPr>
                <w:rFonts w:ascii="Symbol" w:hAnsi="Symbol"/>
                <w:sz w:val="20"/>
                <w:szCs w:val="20"/>
              </w:rPr>
            </w:pPr>
          </w:p>
        </w:tc>
        <w:tc>
          <w:tcPr>
            <w:tcW w:w="633" w:type="dxa"/>
          </w:tcPr>
          <w:p w14:paraId="1849DBA0" w14:textId="77777777" w:rsidR="00DC2404" w:rsidRPr="00C22C69" w:rsidRDefault="00DC2404">
            <w:pPr>
              <w:pStyle w:val="TableParagraph"/>
              <w:spacing w:before="17" w:line="285" w:lineRule="exact"/>
              <w:ind w:left="61" w:right="114"/>
              <w:jc w:val="center"/>
              <w:rPr>
                <w:rFonts w:ascii="Symbol" w:hAnsi="Symbol"/>
                <w:sz w:val="20"/>
                <w:szCs w:val="20"/>
              </w:rPr>
            </w:pPr>
          </w:p>
        </w:tc>
      </w:tr>
      <w:tr w:rsidR="006213E7" w:rsidRPr="00C22C69" w14:paraId="252CFB56" w14:textId="77777777" w:rsidTr="00DC2404">
        <w:trPr>
          <w:trHeight w:val="322"/>
        </w:trPr>
        <w:tc>
          <w:tcPr>
            <w:tcW w:w="450" w:type="dxa"/>
          </w:tcPr>
          <w:p w14:paraId="3969D03F" w14:textId="77777777" w:rsidR="006213E7" w:rsidRPr="00C22C69" w:rsidRDefault="006213E7">
            <w:pPr>
              <w:pStyle w:val="TableParagraph"/>
              <w:spacing w:before="0"/>
              <w:jc w:val="left"/>
              <w:rPr>
                <w:sz w:val="20"/>
                <w:szCs w:val="20"/>
              </w:rPr>
            </w:pPr>
          </w:p>
        </w:tc>
        <w:tc>
          <w:tcPr>
            <w:tcW w:w="4812" w:type="dxa"/>
          </w:tcPr>
          <w:p w14:paraId="2B66D2A3" w14:textId="35C23C19" w:rsidR="006213E7" w:rsidRPr="00DC2404" w:rsidRDefault="00DC2404" w:rsidP="00DC2404">
            <w:pPr>
              <w:pStyle w:val="TableParagraph"/>
              <w:spacing w:before="0"/>
              <w:jc w:val="center"/>
              <w:rPr>
                <w:b/>
                <w:sz w:val="20"/>
                <w:szCs w:val="20"/>
              </w:rPr>
            </w:pPr>
            <w:r>
              <w:rPr>
                <w:b/>
                <w:sz w:val="20"/>
                <w:szCs w:val="20"/>
              </w:rPr>
              <w:t>Reactions to Choose From</w:t>
            </w:r>
          </w:p>
        </w:tc>
        <w:tc>
          <w:tcPr>
            <w:tcW w:w="780" w:type="dxa"/>
            <w:tcBorders>
              <w:bottom w:val="single" w:sz="4" w:space="0" w:color="auto"/>
              <w:right w:val="single" w:sz="4" w:space="0" w:color="auto"/>
            </w:tcBorders>
          </w:tcPr>
          <w:p w14:paraId="22AB7136" w14:textId="77777777" w:rsidR="006213E7" w:rsidRPr="00C22C69" w:rsidRDefault="008E197A">
            <w:pPr>
              <w:pStyle w:val="TableParagraph"/>
              <w:spacing w:before="17" w:line="285" w:lineRule="exact"/>
              <w:ind w:right="141"/>
              <w:rPr>
                <w:b/>
                <w:sz w:val="20"/>
                <w:szCs w:val="20"/>
              </w:rPr>
            </w:pPr>
            <w:r w:rsidRPr="00C22C69">
              <w:rPr>
                <w:rFonts w:ascii="Symbol" w:hAnsi="Symbol"/>
                <w:sz w:val="20"/>
                <w:szCs w:val="20"/>
              </w:rPr>
              <w:t></w:t>
            </w:r>
            <w:r w:rsidRPr="00C22C69">
              <w:rPr>
                <w:b/>
                <w:sz w:val="20"/>
                <w:szCs w:val="20"/>
              </w:rPr>
              <w:t>H</w:t>
            </w:r>
          </w:p>
        </w:tc>
        <w:tc>
          <w:tcPr>
            <w:tcW w:w="633" w:type="dxa"/>
            <w:tcBorders>
              <w:left w:val="single" w:sz="4" w:space="0" w:color="auto"/>
              <w:bottom w:val="single" w:sz="4" w:space="0" w:color="auto"/>
            </w:tcBorders>
          </w:tcPr>
          <w:p w14:paraId="2622EEB9" w14:textId="77777777" w:rsidR="006213E7" w:rsidRPr="00C22C69" w:rsidRDefault="008E197A">
            <w:pPr>
              <w:pStyle w:val="TableParagraph"/>
              <w:spacing w:before="17" w:line="285" w:lineRule="exact"/>
              <w:ind w:left="61" w:right="114"/>
              <w:jc w:val="center"/>
              <w:rPr>
                <w:b/>
                <w:sz w:val="20"/>
                <w:szCs w:val="20"/>
              </w:rPr>
            </w:pPr>
            <w:r w:rsidRPr="00C22C69">
              <w:rPr>
                <w:rFonts w:ascii="Symbol" w:hAnsi="Symbol"/>
                <w:sz w:val="20"/>
                <w:szCs w:val="20"/>
              </w:rPr>
              <w:t></w:t>
            </w:r>
            <w:r w:rsidRPr="00C22C69">
              <w:rPr>
                <w:b/>
                <w:sz w:val="20"/>
                <w:szCs w:val="20"/>
              </w:rPr>
              <w:t>S</w:t>
            </w:r>
          </w:p>
        </w:tc>
      </w:tr>
      <w:tr w:rsidR="006213E7" w:rsidRPr="00C22C69" w14:paraId="4BC3311B" w14:textId="77777777" w:rsidTr="00C22C69">
        <w:trPr>
          <w:trHeight w:val="403"/>
        </w:trPr>
        <w:tc>
          <w:tcPr>
            <w:tcW w:w="450" w:type="dxa"/>
          </w:tcPr>
          <w:p w14:paraId="49B2DAB3" w14:textId="0A6A46D0" w:rsidR="006213E7" w:rsidRPr="00C22C69" w:rsidRDefault="00DC2404">
            <w:pPr>
              <w:pStyle w:val="TableParagraph"/>
              <w:spacing w:before="43"/>
              <w:ind w:right="106"/>
              <w:rPr>
                <w:sz w:val="20"/>
                <w:szCs w:val="20"/>
              </w:rPr>
            </w:pPr>
            <w:r>
              <w:rPr>
                <w:sz w:val="20"/>
                <w:szCs w:val="20"/>
              </w:rPr>
              <w:t>A.</w:t>
            </w:r>
          </w:p>
        </w:tc>
        <w:tc>
          <w:tcPr>
            <w:tcW w:w="4812" w:type="dxa"/>
          </w:tcPr>
          <w:p w14:paraId="6D7CD14D" w14:textId="5967826C" w:rsidR="006213E7" w:rsidRPr="00C22C69" w:rsidRDefault="008E197A">
            <w:pPr>
              <w:pStyle w:val="TableParagraph"/>
              <w:tabs>
                <w:tab w:val="left" w:pos="1361"/>
              </w:tabs>
              <w:spacing w:before="45"/>
              <w:ind w:left="108"/>
              <w:jc w:val="left"/>
              <w:rPr>
                <w:sz w:val="20"/>
                <w:szCs w:val="20"/>
              </w:rPr>
            </w:pPr>
            <w:r w:rsidRPr="00C22C69">
              <w:rPr>
                <w:w w:val="110"/>
                <w:sz w:val="20"/>
                <w:szCs w:val="20"/>
              </w:rPr>
              <w:t>C</w:t>
            </w:r>
            <w:r w:rsidRPr="00C22C69">
              <w:rPr>
                <w:w w:val="110"/>
                <w:sz w:val="20"/>
                <w:szCs w:val="20"/>
                <w:vertAlign w:val="subscript"/>
              </w:rPr>
              <w:t>8</w:t>
            </w:r>
            <w:r w:rsidRPr="00C22C69">
              <w:rPr>
                <w:w w:val="110"/>
                <w:sz w:val="20"/>
                <w:szCs w:val="20"/>
              </w:rPr>
              <w:t>H</w:t>
            </w:r>
            <w:r w:rsidRPr="00C22C69">
              <w:rPr>
                <w:w w:val="110"/>
                <w:sz w:val="20"/>
                <w:szCs w:val="20"/>
                <w:vertAlign w:val="subscript"/>
              </w:rPr>
              <w:t>18</w:t>
            </w:r>
            <w:r w:rsidRPr="00C22C69">
              <w:rPr>
                <w:w w:val="110"/>
                <w:sz w:val="20"/>
                <w:szCs w:val="20"/>
              </w:rPr>
              <w:t>(l)</w:t>
            </w:r>
            <w:r w:rsidRPr="00C22C69">
              <w:rPr>
                <w:spacing w:val="-37"/>
                <w:w w:val="110"/>
                <w:sz w:val="20"/>
                <w:szCs w:val="20"/>
              </w:rPr>
              <w:t xml:space="preserve"> </w:t>
            </w:r>
            <w:r w:rsidRPr="00C22C69">
              <w:rPr>
                <w:w w:val="110"/>
                <w:sz w:val="20"/>
                <w:szCs w:val="20"/>
              </w:rPr>
              <w:t>+</w:t>
            </w:r>
            <w:r w:rsidR="001A4BB3" w:rsidRPr="00C22C69">
              <w:rPr>
                <w:w w:val="110"/>
                <w:sz w:val="20"/>
                <w:szCs w:val="20"/>
              </w:rPr>
              <w:t xml:space="preserve"> </w:t>
            </w:r>
            <m:oMath>
              <m:f>
                <m:fPr>
                  <m:ctrlPr>
                    <w:rPr>
                      <w:rFonts w:ascii="Cambria Math" w:hAnsi="Cambria Math"/>
                      <w:i/>
                      <w:w w:val="110"/>
                      <w:sz w:val="20"/>
                      <w:szCs w:val="20"/>
                    </w:rPr>
                  </m:ctrlPr>
                </m:fPr>
                <m:num>
                  <m:r>
                    <w:rPr>
                      <w:rFonts w:ascii="Cambria Math" w:hAnsi="Cambria Math"/>
                      <w:w w:val="110"/>
                      <w:sz w:val="20"/>
                      <w:szCs w:val="20"/>
                    </w:rPr>
                    <m:t>25</m:t>
                  </m:r>
                </m:num>
                <m:den>
                  <m:r>
                    <w:rPr>
                      <w:rFonts w:ascii="Cambria Math" w:hAnsi="Cambria Math"/>
                      <w:w w:val="110"/>
                      <w:sz w:val="20"/>
                      <w:szCs w:val="20"/>
                    </w:rPr>
                    <m:t>2</m:t>
                  </m:r>
                </m:den>
              </m:f>
            </m:oMath>
            <w:r w:rsidR="001A4BB3" w:rsidRPr="00C22C69">
              <w:rPr>
                <w:w w:val="110"/>
                <w:sz w:val="20"/>
                <w:szCs w:val="20"/>
              </w:rPr>
              <w:t>O</w:t>
            </w:r>
            <w:r w:rsidR="001A4BB3" w:rsidRPr="00C22C69">
              <w:rPr>
                <w:w w:val="110"/>
                <w:sz w:val="20"/>
                <w:szCs w:val="20"/>
                <w:vertAlign w:val="subscript"/>
              </w:rPr>
              <w:t>2</w:t>
            </w:r>
            <w:r w:rsidRPr="00C22C69">
              <w:rPr>
                <w:w w:val="110"/>
                <w:sz w:val="20"/>
                <w:szCs w:val="20"/>
              </w:rPr>
              <w:t>(g)</w:t>
            </w:r>
            <w:r w:rsidRPr="00C22C69">
              <w:rPr>
                <w:spacing w:val="-26"/>
                <w:w w:val="110"/>
                <w:sz w:val="20"/>
                <w:szCs w:val="20"/>
              </w:rPr>
              <w:t xml:space="preserve"> </w:t>
            </w:r>
            <w:r w:rsidRPr="00C22C69">
              <w:rPr>
                <w:rFonts w:ascii="Symbol" w:hAnsi="Symbol"/>
                <w:w w:val="135"/>
                <w:sz w:val="20"/>
                <w:szCs w:val="20"/>
              </w:rPr>
              <w:t></w:t>
            </w:r>
            <w:r w:rsidRPr="00C22C69">
              <w:rPr>
                <w:rFonts w:ascii="Symbol" w:hAnsi="Symbol"/>
                <w:spacing w:val="-41"/>
                <w:w w:val="135"/>
                <w:sz w:val="20"/>
                <w:szCs w:val="20"/>
              </w:rPr>
              <w:t></w:t>
            </w:r>
            <w:r w:rsidRPr="00C22C69">
              <w:rPr>
                <w:w w:val="110"/>
                <w:sz w:val="20"/>
                <w:szCs w:val="20"/>
              </w:rPr>
              <w:t>8CO</w:t>
            </w:r>
            <w:r w:rsidRPr="00C22C69">
              <w:rPr>
                <w:w w:val="110"/>
                <w:sz w:val="20"/>
                <w:szCs w:val="20"/>
                <w:vertAlign w:val="subscript"/>
              </w:rPr>
              <w:t>2</w:t>
            </w:r>
            <w:r w:rsidRPr="00C22C69">
              <w:rPr>
                <w:w w:val="110"/>
                <w:sz w:val="20"/>
                <w:szCs w:val="20"/>
              </w:rPr>
              <w:t>(g)</w:t>
            </w:r>
            <w:r w:rsidRPr="00C22C69">
              <w:rPr>
                <w:spacing w:val="-26"/>
                <w:w w:val="110"/>
                <w:sz w:val="20"/>
                <w:szCs w:val="20"/>
              </w:rPr>
              <w:t xml:space="preserve"> </w:t>
            </w:r>
            <w:r w:rsidRPr="00C22C69">
              <w:rPr>
                <w:w w:val="110"/>
                <w:sz w:val="20"/>
                <w:szCs w:val="20"/>
              </w:rPr>
              <w:t>+</w:t>
            </w:r>
            <w:r w:rsidRPr="00C22C69">
              <w:rPr>
                <w:spacing w:val="-27"/>
                <w:w w:val="110"/>
                <w:sz w:val="20"/>
                <w:szCs w:val="20"/>
              </w:rPr>
              <w:t xml:space="preserve"> </w:t>
            </w:r>
            <w:r w:rsidRPr="00C22C69">
              <w:rPr>
                <w:w w:val="110"/>
                <w:sz w:val="20"/>
                <w:szCs w:val="20"/>
              </w:rPr>
              <w:t>9H</w:t>
            </w:r>
            <w:r w:rsidRPr="00C22C69">
              <w:rPr>
                <w:w w:val="110"/>
                <w:sz w:val="20"/>
                <w:szCs w:val="20"/>
                <w:vertAlign w:val="subscript"/>
              </w:rPr>
              <w:t>2</w:t>
            </w:r>
            <w:r w:rsidRPr="00C22C69">
              <w:rPr>
                <w:w w:val="110"/>
                <w:sz w:val="20"/>
                <w:szCs w:val="20"/>
              </w:rPr>
              <w:t>O(g)</w:t>
            </w:r>
          </w:p>
        </w:tc>
        <w:tc>
          <w:tcPr>
            <w:tcW w:w="780" w:type="dxa"/>
            <w:tcBorders>
              <w:top w:val="single" w:sz="4" w:space="0" w:color="auto"/>
              <w:right w:val="single" w:sz="4" w:space="0" w:color="auto"/>
            </w:tcBorders>
          </w:tcPr>
          <w:p w14:paraId="687673BA" w14:textId="77777777" w:rsidR="006213E7" w:rsidRPr="00C22C69" w:rsidRDefault="008E197A">
            <w:pPr>
              <w:pStyle w:val="TableParagraph"/>
              <w:spacing w:before="85"/>
              <w:ind w:right="206"/>
              <w:rPr>
                <w:rFonts w:ascii="Symbol" w:hAnsi="Symbol"/>
                <w:sz w:val="20"/>
                <w:szCs w:val="20"/>
              </w:rPr>
            </w:pPr>
            <w:r w:rsidRPr="00C22C69">
              <w:rPr>
                <w:rFonts w:ascii="Symbol" w:hAnsi="Symbol"/>
                <w:w w:val="91"/>
                <w:sz w:val="20"/>
                <w:szCs w:val="20"/>
              </w:rPr>
              <w:t></w:t>
            </w:r>
          </w:p>
        </w:tc>
        <w:tc>
          <w:tcPr>
            <w:tcW w:w="633" w:type="dxa"/>
            <w:tcBorders>
              <w:top w:val="single" w:sz="4" w:space="0" w:color="auto"/>
              <w:left w:val="single" w:sz="4" w:space="0" w:color="auto"/>
            </w:tcBorders>
          </w:tcPr>
          <w:p w14:paraId="2342910C" w14:textId="77777777" w:rsidR="006213E7" w:rsidRPr="00C22C69" w:rsidRDefault="008E197A">
            <w:pPr>
              <w:pStyle w:val="TableParagraph"/>
              <w:spacing w:before="43"/>
              <w:ind w:right="13"/>
              <w:jc w:val="center"/>
              <w:rPr>
                <w:sz w:val="20"/>
                <w:szCs w:val="20"/>
              </w:rPr>
            </w:pPr>
            <w:r w:rsidRPr="00C22C69">
              <w:rPr>
                <w:sz w:val="20"/>
                <w:szCs w:val="20"/>
              </w:rPr>
              <w:t>+</w:t>
            </w:r>
          </w:p>
        </w:tc>
      </w:tr>
      <w:tr w:rsidR="006213E7" w:rsidRPr="00C22C69" w14:paraId="443284CA" w14:textId="77777777" w:rsidTr="00C22C69">
        <w:trPr>
          <w:trHeight w:val="436"/>
        </w:trPr>
        <w:tc>
          <w:tcPr>
            <w:tcW w:w="450" w:type="dxa"/>
          </w:tcPr>
          <w:p w14:paraId="1A3FB80C" w14:textId="25DE00AA" w:rsidR="006213E7" w:rsidRPr="00C22C69" w:rsidRDefault="00DC2404">
            <w:pPr>
              <w:pStyle w:val="TableParagraph"/>
              <w:spacing w:before="72"/>
              <w:ind w:right="107"/>
              <w:rPr>
                <w:sz w:val="20"/>
                <w:szCs w:val="20"/>
              </w:rPr>
            </w:pPr>
            <w:r>
              <w:rPr>
                <w:sz w:val="20"/>
                <w:szCs w:val="20"/>
              </w:rPr>
              <w:t>B.</w:t>
            </w:r>
          </w:p>
        </w:tc>
        <w:tc>
          <w:tcPr>
            <w:tcW w:w="4812" w:type="dxa"/>
          </w:tcPr>
          <w:p w14:paraId="198452AB" w14:textId="77777777" w:rsidR="006213E7" w:rsidRPr="00C22C69" w:rsidRDefault="008E197A">
            <w:pPr>
              <w:pStyle w:val="TableParagraph"/>
              <w:spacing w:before="84"/>
              <w:ind w:left="108"/>
              <w:jc w:val="left"/>
              <w:rPr>
                <w:sz w:val="20"/>
                <w:szCs w:val="20"/>
              </w:rPr>
            </w:pPr>
            <w:r w:rsidRPr="00C22C69">
              <w:rPr>
                <w:w w:val="110"/>
                <w:sz w:val="20"/>
                <w:szCs w:val="20"/>
              </w:rPr>
              <w:t>N</w:t>
            </w:r>
            <w:r w:rsidRPr="00C22C69">
              <w:rPr>
                <w:w w:val="110"/>
                <w:sz w:val="20"/>
                <w:szCs w:val="20"/>
                <w:vertAlign w:val="subscript"/>
              </w:rPr>
              <w:t>2</w:t>
            </w:r>
            <w:r w:rsidRPr="00C22C69">
              <w:rPr>
                <w:w w:val="110"/>
                <w:sz w:val="20"/>
                <w:szCs w:val="20"/>
              </w:rPr>
              <w:t>(g) + 2F</w:t>
            </w:r>
            <w:r w:rsidRPr="00C22C69">
              <w:rPr>
                <w:w w:val="110"/>
                <w:sz w:val="20"/>
                <w:szCs w:val="20"/>
                <w:vertAlign w:val="subscript"/>
              </w:rPr>
              <w:t>2</w:t>
            </w:r>
            <w:r w:rsidRPr="00C22C69">
              <w:rPr>
                <w:w w:val="110"/>
                <w:sz w:val="20"/>
                <w:szCs w:val="20"/>
              </w:rPr>
              <w:t xml:space="preserve">(g) </w:t>
            </w:r>
            <w:r w:rsidRPr="00C22C69">
              <w:rPr>
                <w:rFonts w:ascii="Symbol" w:hAnsi="Symbol"/>
                <w:w w:val="135"/>
                <w:sz w:val="20"/>
                <w:szCs w:val="20"/>
              </w:rPr>
              <w:t></w:t>
            </w:r>
            <w:r w:rsidRPr="00C22C69">
              <w:rPr>
                <w:rFonts w:ascii="Symbol" w:hAnsi="Symbol"/>
                <w:spacing w:val="-57"/>
                <w:w w:val="135"/>
                <w:sz w:val="20"/>
                <w:szCs w:val="20"/>
              </w:rPr>
              <w:t></w:t>
            </w:r>
            <w:r w:rsidRPr="00C22C69">
              <w:rPr>
                <w:w w:val="110"/>
                <w:sz w:val="20"/>
                <w:szCs w:val="20"/>
              </w:rPr>
              <w:t>N</w:t>
            </w:r>
            <w:r w:rsidRPr="00C22C69">
              <w:rPr>
                <w:w w:val="110"/>
                <w:sz w:val="20"/>
                <w:szCs w:val="20"/>
                <w:vertAlign w:val="subscript"/>
              </w:rPr>
              <w:t>2</w:t>
            </w:r>
            <w:r w:rsidRPr="00C22C69">
              <w:rPr>
                <w:w w:val="110"/>
                <w:sz w:val="20"/>
                <w:szCs w:val="20"/>
              </w:rPr>
              <w:t>F</w:t>
            </w:r>
            <w:r w:rsidRPr="00C22C69">
              <w:rPr>
                <w:w w:val="110"/>
                <w:sz w:val="20"/>
                <w:szCs w:val="20"/>
                <w:vertAlign w:val="subscript"/>
              </w:rPr>
              <w:t>4</w:t>
            </w:r>
            <w:r w:rsidRPr="00C22C69">
              <w:rPr>
                <w:w w:val="110"/>
                <w:sz w:val="20"/>
                <w:szCs w:val="20"/>
              </w:rPr>
              <w:t>(g)</w:t>
            </w:r>
          </w:p>
        </w:tc>
        <w:tc>
          <w:tcPr>
            <w:tcW w:w="780" w:type="dxa"/>
            <w:tcBorders>
              <w:right w:val="single" w:sz="4" w:space="0" w:color="auto"/>
            </w:tcBorders>
          </w:tcPr>
          <w:p w14:paraId="04642757" w14:textId="77777777" w:rsidR="006213E7" w:rsidRPr="00C22C69" w:rsidRDefault="008E197A">
            <w:pPr>
              <w:pStyle w:val="TableParagraph"/>
              <w:spacing w:before="114"/>
              <w:ind w:right="206"/>
              <w:rPr>
                <w:rFonts w:ascii="Symbol" w:hAnsi="Symbol"/>
                <w:sz w:val="20"/>
                <w:szCs w:val="20"/>
              </w:rPr>
            </w:pPr>
            <w:r w:rsidRPr="00C22C69">
              <w:rPr>
                <w:rFonts w:ascii="Symbol" w:hAnsi="Symbol"/>
                <w:w w:val="91"/>
                <w:sz w:val="20"/>
                <w:szCs w:val="20"/>
              </w:rPr>
              <w:t></w:t>
            </w:r>
          </w:p>
        </w:tc>
        <w:tc>
          <w:tcPr>
            <w:tcW w:w="633" w:type="dxa"/>
            <w:tcBorders>
              <w:left w:val="single" w:sz="4" w:space="0" w:color="auto"/>
            </w:tcBorders>
          </w:tcPr>
          <w:p w14:paraId="1145F772" w14:textId="77777777" w:rsidR="006213E7" w:rsidRPr="00C22C69" w:rsidRDefault="008E197A">
            <w:pPr>
              <w:pStyle w:val="TableParagraph"/>
              <w:spacing w:before="114"/>
              <w:ind w:right="12"/>
              <w:jc w:val="center"/>
              <w:rPr>
                <w:rFonts w:ascii="Symbol" w:hAnsi="Symbol"/>
                <w:sz w:val="20"/>
                <w:szCs w:val="20"/>
              </w:rPr>
            </w:pPr>
            <w:r w:rsidRPr="00C22C69">
              <w:rPr>
                <w:rFonts w:ascii="Symbol" w:hAnsi="Symbol"/>
                <w:w w:val="91"/>
                <w:sz w:val="20"/>
                <w:szCs w:val="20"/>
              </w:rPr>
              <w:t></w:t>
            </w:r>
          </w:p>
        </w:tc>
      </w:tr>
      <w:tr w:rsidR="006213E7" w:rsidRPr="00C22C69" w14:paraId="06BEA1F7" w14:textId="77777777" w:rsidTr="00C22C69">
        <w:trPr>
          <w:trHeight w:val="431"/>
        </w:trPr>
        <w:tc>
          <w:tcPr>
            <w:tcW w:w="450" w:type="dxa"/>
          </w:tcPr>
          <w:p w14:paraId="611D11F2" w14:textId="4984C832" w:rsidR="006213E7" w:rsidRPr="00C22C69" w:rsidRDefault="00DC2404">
            <w:pPr>
              <w:pStyle w:val="TableParagraph"/>
              <w:ind w:right="106"/>
              <w:rPr>
                <w:sz w:val="20"/>
                <w:szCs w:val="20"/>
              </w:rPr>
            </w:pPr>
            <w:r>
              <w:rPr>
                <w:sz w:val="20"/>
                <w:szCs w:val="20"/>
              </w:rPr>
              <w:t>C</w:t>
            </w:r>
            <w:r w:rsidR="008E197A" w:rsidRPr="00C22C69">
              <w:rPr>
                <w:sz w:val="20"/>
                <w:szCs w:val="20"/>
              </w:rPr>
              <w:t>.</w:t>
            </w:r>
          </w:p>
        </w:tc>
        <w:tc>
          <w:tcPr>
            <w:tcW w:w="4812" w:type="dxa"/>
          </w:tcPr>
          <w:p w14:paraId="33466594" w14:textId="77777777" w:rsidR="006213E7" w:rsidRPr="00C22C69" w:rsidRDefault="008E197A">
            <w:pPr>
              <w:pStyle w:val="TableParagraph"/>
              <w:spacing w:before="79"/>
              <w:ind w:left="108"/>
              <w:jc w:val="left"/>
              <w:rPr>
                <w:sz w:val="20"/>
                <w:szCs w:val="20"/>
              </w:rPr>
            </w:pPr>
            <w:r w:rsidRPr="00C22C69">
              <w:rPr>
                <w:w w:val="110"/>
                <w:sz w:val="20"/>
                <w:szCs w:val="20"/>
              </w:rPr>
              <w:t>Cl</w:t>
            </w:r>
            <w:r w:rsidRPr="00C22C69">
              <w:rPr>
                <w:w w:val="110"/>
                <w:sz w:val="20"/>
                <w:szCs w:val="20"/>
                <w:vertAlign w:val="subscript"/>
              </w:rPr>
              <w:t>2</w:t>
            </w:r>
            <w:r w:rsidRPr="00C22C69">
              <w:rPr>
                <w:w w:val="110"/>
                <w:sz w:val="20"/>
                <w:szCs w:val="20"/>
              </w:rPr>
              <w:t xml:space="preserve">(g) </w:t>
            </w:r>
            <w:r w:rsidRPr="00C22C69">
              <w:rPr>
                <w:rFonts w:ascii="Symbol" w:hAnsi="Symbol"/>
                <w:w w:val="140"/>
                <w:sz w:val="20"/>
                <w:szCs w:val="20"/>
              </w:rPr>
              <w:t></w:t>
            </w:r>
            <w:r w:rsidRPr="00C22C69">
              <w:rPr>
                <w:rFonts w:ascii="Symbol" w:hAnsi="Symbol"/>
                <w:w w:val="140"/>
                <w:sz w:val="20"/>
                <w:szCs w:val="20"/>
              </w:rPr>
              <w:t></w:t>
            </w:r>
            <w:r w:rsidRPr="00C22C69">
              <w:rPr>
                <w:w w:val="110"/>
                <w:sz w:val="20"/>
                <w:szCs w:val="20"/>
              </w:rPr>
              <w:t>2Cl(g)</w:t>
            </w:r>
          </w:p>
        </w:tc>
        <w:tc>
          <w:tcPr>
            <w:tcW w:w="780" w:type="dxa"/>
            <w:tcBorders>
              <w:right w:val="single" w:sz="4" w:space="0" w:color="auto"/>
            </w:tcBorders>
          </w:tcPr>
          <w:p w14:paraId="2EB3B17D" w14:textId="77777777" w:rsidR="006213E7" w:rsidRPr="00C22C69" w:rsidRDefault="008E197A">
            <w:pPr>
              <w:pStyle w:val="TableParagraph"/>
              <w:ind w:right="205"/>
              <w:rPr>
                <w:sz w:val="20"/>
                <w:szCs w:val="20"/>
              </w:rPr>
            </w:pPr>
            <w:r w:rsidRPr="00C22C69">
              <w:rPr>
                <w:sz w:val="20"/>
                <w:szCs w:val="20"/>
              </w:rPr>
              <w:t>+</w:t>
            </w:r>
          </w:p>
        </w:tc>
        <w:tc>
          <w:tcPr>
            <w:tcW w:w="633" w:type="dxa"/>
            <w:tcBorders>
              <w:left w:val="single" w:sz="4" w:space="0" w:color="auto"/>
            </w:tcBorders>
          </w:tcPr>
          <w:p w14:paraId="3EACD044" w14:textId="77777777" w:rsidR="006213E7" w:rsidRPr="00C22C69" w:rsidRDefault="008E197A">
            <w:pPr>
              <w:pStyle w:val="TableParagraph"/>
              <w:ind w:right="13"/>
              <w:jc w:val="center"/>
              <w:rPr>
                <w:sz w:val="20"/>
                <w:szCs w:val="20"/>
              </w:rPr>
            </w:pPr>
            <w:r w:rsidRPr="00C22C69">
              <w:rPr>
                <w:sz w:val="20"/>
                <w:szCs w:val="20"/>
              </w:rPr>
              <w:t>+</w:t>
            </w:r>
          </w:p>
        </w:tc>
      </w:tr>
      <w:tr w:rsidR="006213E7" w:rsidRPr="00C22C69" w14:paraId="6A54FB6C" w14:textId="77777777" w:rsidTr="00C22C69">
        <w:trPr>
          <w:trHeight w:val="432"/>
        </w:trPr>
        <w:tc>
          <w:tcPr>
            <w:tcW w:w="450" w:type="dxa"/>
          </w:tcPr>
          <w:p w14:paraId="5A582B5D" w14:textId="1AF21174" w:rsidR="006213E7" w:rsidRPr="00C22C69" w:rsidRDefault="00DC2404">
            <w:pPr>
              <w:pStyle w:val="TableParagraph"/>
              <w:ind w:right="107"/>
              <w:rPr>
                <w:sz w:val="20"/>
                <w:szCs w:val="20"/>
              </w:rPr>
            </w:pPr>
            <w:r>
              <w:rPr>
                <w:sz w:val="20"/>
                <w:szCs w:val="20"/>
              </w:rPr>
              <w:t>D.</w:t>
            </w:r>
          </w:p>
        </w:tc>
        <w:tc>
          <w:tcPr>
            <w:tcW w:w="4812" w:type="dxa"/>
          </w:tcPr>
          <w:p w14:paraId="03847631" w14:textId="77777777" w:rsidR="006213E7" w:rsidRPr="00C22C69" w:rsidRDefault="008E197A">
            <w:pPr>
              <w:pStyle w:val="TableParagraph"/>
              <w:spacing w:before="79"/>
              <w:ind w:left="108"/>
              <w:jc w:val="left"/>
              <w:rPr>
                <w:sz w:val="20"/>
                <w:szCs w:val="20"/>
              </w:rPr>
            </w:pPr>
            <w:r w:rsidRPr="00C22C69">
              <w:rPr>
                <w:w w:val="110"/>
                <w:sz w:val="20"/>
                <w:szCs w:val="20"/>
              </w:rPr>
              <w:t>2O</w:t>
            </w:r>
            <w:r w:rsidRPr="00C22C69">
              <w:rPr>
                <w:w w:val="110"/>
                <w:sz w:val="20"/>
                <w:szCs w:val="20"/>
                <w:vertAlign w:val="subscript"/>
              </w:rPr>
              <w:t>3</w:t>
            </w:r>
            <w:r w:rsidRPr="00C22C69">
              <w:rPr>
                <w:w w:val="110"/>
                <w:sz w:val="20"/>
                <w:szCs w:val="20"/>
              </w:rPr>
              <w:t xml:space="preserve">(g) </w:t>
            </w:r>
            <w:r w:rsidRPr="00C22C69">
              <w:rPr>
                <w:rFonts w:ascii="Symbol" w:hAnsi="Symbol"/>
                <w:w w:val="140"/>
                <w:sz w:val="20"/>
                <w:szCs w:val="20"/>
              </w:rPr>
              <w:t></w:t>
            </w:r>
            <w:r w:rsidRPr="00C22C69">
              <w:rPr>
                <w:rFonts w:ascii="Symbol" w:hAnsi="Symbol"/>
                <w:w w:val="140"/>
                <w:sz w:val="20"/>
                <w:szCs w:val="20"/>
              </w:rPr>
              <w:t></w:t>
            </w:r>
            <w:r w:rsidRPr="00C22C69">
              <w:rPr>
                <w:w w:val="110"/>
                <w:sz w:val="20"/>
                <w:szCs w:val="20"/>
              </w:rPr>
              <w:t>3O</w:t>
            </w:r>
            <w:r w:rsidRPr="00C22C69">
              <w:rPr>
                <w:w w:val="110"/>
                <w:sz w:val="20"/>
                <w:szCs w:val="20"/>
                <w:vertAlign w:val="subscript"/>
              </w:rPr>
              <w:t>2</w:t>
            </w:r>
            <w:r w:rsidRPr="00C22C69">
              <w:rPr>
                <w:w w:val="110"/>
                <w:sz w:val="20"/>
                <w:szCs w:val="20"/>
              </w:rPr>
              <w:t>(g)</w:t>
            </w:r>
          </w:p>
        </w:tc>
        <w:tc>
          <w:tcPr>
            <w:tcW w:w="780" w:type="dxa"/>
            <w:tcBorders>
              <w:right w:val="single" w:sz="4" w:space="0" w:color="auto"/>
            </w:tcBorders>
          </w:tcPr>
          <w:p w14:paraId="0BB6DC64" w14:textId="77777777" w:rsidR="006213E7" w:rsidRPr="00C22C69" w:rsidRDefault="008E197A">
            <w:pPr>
              <w:pStyle w:val="TableParagraph"/>
              <w:spacing w:before="110"/>
              <w:ind w:right="206"/>
              <w:rPr>
                <w:rFonts w:ascii="Symbol" w:hAnsi="Symbol"/>
                <w:sz w:val="20"/>
                <w:szCs w:val="20"/>
              </w:rPr>
            </w:pPr>
            <w:r w:rsidRPr="00C22C69">
              <w:rPr>
                <w:rFonts w:ascii="Symbol" w:hAnsi="Symbol"/>
                <w:w w:val="91"/>
                <w:sz w:val="20"/>
                <w:szCs w:val="20"/>
              </w:rPr>
              <w:t></w:t>
            </w:r>
          </w:p>
        </w:tc>
        <w:tc>
          <w:tcPr>
            <w:tcW w:w="633" w:type="dxa"/>
            <w:tcBorders>
              <w:left w:val="single" w:sz="4" w:space="0" w:color="auto"/>
            </w:tcBorders>
          </w:tcPr>
          <w:p w14:paraId="0131B0B7" w14:textId="77777777" w:rsidR="006213E7" w:rsidRPr="00C22C69" w:rsidRDefault="008E197A">
            <w:pPr>
              <w:pStyle w:val="TableParagraph"/>
              <w:ind w:right="13"/>
              <w:jc w:val="center"/>
              <w:rPr>
                <w:sz w:val="20"/>
                <w:szCs w:val="20"/>
              </w:rPr>
            </w:pPr>
            <w:r w:rsidRPr="00C22C69">
              <w:rPr>
                <w:sz w:val="20"/>
                <w:szCs w:val="20"/>
              </w:rPr>
              <w:t>+</w:t>
            </w:r>
          </w:p>
        </w:tc>
      </w:tr>
      <w:tr w:rsidR="006213E7" w:rsidRPr="00C22C69" w14:paraId="4E81F9A1" w14:textId="77777777" w:rsidTr="00C22C69">
        <w:trPr>
          <w:trHeight w:val="369"/>
        </w:trPr>
        <w:tc>
          <w:tcPr>
            <w:tcW w:w="450" w:type="dxa"/>
          </w:tcPr>
          <w:p w14:paraId="593E5F1C" w14:textId="2E79B7A2" w:rsidR="006213E7" w:rsidRPr="00C22C69" w:rsidRDefault="00DC2404">
            <w:pPr>
              <w:pStyle w:val="TableParagraph"/>
              <w:spacing w:before="68"/>
              <w:ind w:right="106"/>
              <w:rPr>
                <w:sz w:val="20"/>
                <w:szCs w:val="20"/>
              </w:rPr>
            </w:pPr>
            <w:r>
              <w:rPr>
                <w:sz w:val="20"/>
                <w:szCs w:val="20"/>
              </w:rPr>
              <w:t>E.</w:t>
            </w:r>
          </w:p>
        </w:tc>
        <w:tc>
          <w:tcPr>
            <w:tcW w:w="4812" w:type="dxa"/>
          </w:tcPr>
          <w:p w14:paraId="48D3AAA9" w14:textId="77777777" w:rsidR="006213E7" w:rsidRPr="00C22C69" w:rsidRDefault="008E197A">
            <w:pPr>
              <w:pStyle w:val="TableParagraph"/>
              <w:spacing w:before="80" w:line="270" w:lineRule="exact"/>
              <w:ind w:left="108"/>
              <w:jc w:val="left"/>
              <w:rPr>
                <w:sz w:val="20"/>
                <w:szCs w:val="20"/>
              </w:rPr>
            </w:pPr>
            <w:r w:rsidRPr="00C22C69">
              <w:rPr>
                <w:w w:val="110"/>
                <w:sz w:val="20"/>
                <w:szCs w:val="20"/>
              </w:rPr>
              <w:t>2C(s) + 2H</w:t>
            </w:r>
            <w:r w:rsidRPr="00C22C69">
              <w:rPr>
                <w:w w:val="110"/>
                <w:sz w:val="20"/>
                <w:szCs w:val="20"/>
                <w:vertAlign w:val="subscript"/>
              </w:rPr>
              <w:t>2</w:t>
            </w:r>
            <w:r w:rsidRPr="00C22C69">
              <w:rPr>
                <w:w w:val="110"/>
                <w:sz w:val="20"/>
                <w:szCs w:val="20"/>
              </w:rPr>
              <w:t xml:space="preserve">(g) </w:t>
            </w:r>
            <w:r w:rsidRPr="00C22C69">
              <w:rPr>
                <w:rFonts w:ascii="Symbol" w:hAnsi="Symbol"/>
                <w:w w:val="135"/>
                <w:sz w:val="20"/>
                <w:szCs w:val="20"/>
              </w:rPr>
              <w:t></w:t>
            </w:r>
            <w:r w:rsidRPr="00C22C69">
              <w:rPr>
                <w:rFonts w:ascii="Symbol" w:hAnsi="Symbol"/>
                <w:spacing w:val="-60"/>
                <w:w w:val="135"/>
                <w:sz w:val="20"/>
                <w:szCs w:val="20"/>
              </w:rPr>
              <w:t></w:t>
            </w:r>
            <w:r w:rsidRPr="00C22C69">
              <w:rPr>
                <w:w w:val="110"/>
                <w:sz w:val="20"/>
                <w:szCs w:val="20"/>
              </w:rPr>
              <w:t>C</w:t>
            </w:r>
            <w:r w:rsidRPr="00C22C69">
              <w:rPr>
                <w:w w:val="110"/>
                <w:sz w:val="20"/>
                <w:szCs w:val="20"/>
                <w:vertAlign w:val="subscript"/>
              </w:rPr>
              <w:t>2</w:t>
            </w:r>
            <w:r w:rsidRPr="00C22C69">
              <w:rPr>
                <w:w w:val="110"/>
                <w:sz w:val="20"/>
                <w:szCs w:val="20"/>
              </w:rPr>
              <w:t>H</w:t>
            </w:r>
            <w:r w:rsidRPr="00C22C69">
              <w:rPr>
                <w:w w:val="110"/>
                <w:sz w:val="20"/>
                <w:szCs w:val="20"/>
                <w:vertAlign w:val="subscript"/>
              </w:rPr>
              <w:t>4</w:t>
            </w:r>
            <w:r w:rsidRPr="00C22C69">
              <w:rPr>
                <w:w w:val="110"/>
                <w:sz w:val="20"/>
                <w:szCs w:val="20"/>
              </w:rPr>
              <w:t>(g)</w:t>
            </w:r>
          </w:p>
        </w:tc>
        <w:tc>
          <w:tcPr>
            <w:tcW w:w="780" w:type="dxa"/>
            <w:tcBorders>
              <w:right w:val="single" w:sz="4" w:space="0" w:color="auto"/>
            </w:tcBorders>
          </w:tcPr>
          <w:p w14:paraId="7B46E80A" w14:textId="77777777" w:rsidR="006213E7" w:rsidRPr="00C22C69" w:rsidRDefault="008E197A">
            <w:pPr>
              <w:pStyle w:val="TableParagraph"/>
              <w:spacing w:before="68"/>
              <w:ind w:right="205"/>
              <w:rPr>
                <w:sz w:val="20"/>
                <w:szCs w:val="20"/>
              </w:rPr>
            </w:pPr>
            <w:r w:rsidRPr="00C22C69">
              <w:rPr>
                <w:sz w:val="20"/>
                <w:szCs w:val="20"/>
              </w:rPr>
              <w:t>+</w:t>
            </w:r>
          </w:p>
        </w:tc>
        <w:tc>
          <w:tcPr>
            <w:tcW w:w="633" w:type="dxa"/>
            <w:tcBorders>
              <w:left w:val="single" w:sz="4" w:space="0" w:color="auto"/>
            </w:tcBorders>
          </w:tcPr>
          <w:p w14:paraId="6A40AEE2" w14:textId="77777777" w:rsidR="006213E7" w:rsidRPr="00C22C69" w:rsidRDefault="008E197A">
            <w:pPr>
              <w:pStyle w:val="TableParagraph"/>
              <w:spacing w:before="110" w:line="240" w:lineRule="exact"/>
              <w:ind w:left="83" w:right="38"/>
              <w:jc w:val="center"/>
              <w:rPr>
                <w:rFonts w:ascii="Symbol" w:hAnsi="Symbol"/>
                <w:sz w:val="20"/>
                <w:szCs w:val="20"/>
              </w:rPr>
            </w:pPr>
            <w:r w:rsidRPr="00C22C69">
              <w:rPr>
                <w:rFonts w:ascii="Symbol" w:hAnsi="Symbol"/>
                <w:w w:val="91"/>
                <w:sz w:val="20"/>
                <w:szCs w:val="20"/>
              </w:rPr>
              <w:t></w:t>
            </w:r>
            <w:r w:rsidRPr="00C22C69">
              <w:rPr>
                <w:rFonts w:ascii="Symbol" w:hAnsi="Symbol"/>
                <w:w w:val="41"/>
                <w:sz w:val="20"/>
                <w:szCs w:val="20"/>
              </w:rPr>
              <w:t></w:t>
            </w:r>
          </w:p>
        </w:tc>
      </w:tr>
    </w:tbl>
    <w:p w14:paraId="6B52740C" w14:textId="77777777" w:rsidR="008E197A" w:rsidRPr="00C22C69" w:rsidRDefault="008E197A">
      <w:pPr>
        <w:rPr>
          <w:sz w:val="20"/>
          <w:szCs w:val="20"/>
        </w:rPr>
      </w:pPr>
    </w:p>
    <w:sectPr w:rsidR="008E197A" w:rsidRPr="00C22C69" w:rsidSect="00DC2404">
      <w:headerReference w:type="default" r:id="rId7"/>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A1546" w14:textId="77777777" w:rsidR="00093C24" w:rsidRDefault="00093C24" w:rsidP="00DC2404">
      <w:r>
        <w:separator/>
      </w:r>
    </w:p>
  </w:endnote>
  <w:endnote w:type="continuationSeparator" w:id="0">
    <w:p w14:paraId="161D61E8" w14:textId="77777777" w:rsidR="00093C24" w:rsidRDefault="00093C24" w:rsidP="00DC2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1A90B" w14:textId="77777777" w:rsidR="00093C24" w:rsidRDefault="00093C24" w:rsidP="00DC2404">
      <w:r>
        <w:separator/>
      </w:r>
    </w:p>
  </w:footnote>
  <w:footnote w:type="continuationSeparator" w:id="0">
    <w:p w14:paraId="417E2DA4" w14:textId="77777777" w:rsidR="00093C24" w:rsidRDefault="00093C24" w:rsidP="00DC2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CB9E" w14:textId="0E699447" w:rsidR="00DC2404" w:rsidRPr="002D26F4" w:rsidRDefault="00DC2404" w:rsidP="00DC2404">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 xml:space="preserve">Thermodynamics – </w:t>
    </w:r>
    <w:r w:rsidR="00282FAC">
      <w:rPr>
        <w:rFonts w:ascii="Arial" w:hAnsi="Arial" w:cs="Arial"/>
        <w:b/>
        <w:bCs/>
      </w:rPr>
      <w:t>Practice</w:t>
    </w:r>
    <w:r>
      <w:rPr>
        <w:rFonts w:ascii="Arial" w:hAnsi="Arial" w:cs="Arial"/>
        <w:b/>
        <w:bCs/>
      </w:rPr>
      <w:t xml:space="preserve"> Questions </w:t>
    </w:r>
  </w:p>
  <w:p w14:paraId="3DEE48D6" w14:textId="188F7260" w:rsidR="00DC2404" w:rsidRDefault="00DC2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7748"/>
    <w:multiLevelType w:val="hybridMultilevel"/>
    <w:tmpl w:val="5822800E"/>
    <w:lvl w:ilvl="0" w:tplc="BAE2F0D4">
      <w:start w:val="1"/>
      <w:numFmt w:val="decimal"/>
      <w:lvlText w:val="[%1]"/>
      <w:lvlJc w:val="left"/>
      <w:pPr>
        <w:ind w:left="680" w:hanging="344"/>
        <w:jc w:val="left"/>
      </w:pPr>
      <w:rPr>
        <w:rFonts w:ascii="Times New Roman" w:eastAsia="Times New Roman" w:hAnsi="Times New Roman" w:cs="Times New Roman" w:hint="default"/>
        <w:spacing w:val="0"/>
        <w:w w:val="100"/>
        <w:sz w:val="24"/>
        <w:szCs w:val="24"/>
        <w:lang w:val="en-US" w:eastAsia="en-US" w:bidi="en-US"/>
      </w:rPr>
    </w:lvl>
    <w:lvl w:ilvl="1" w:tplc="76B456C4">
      <w:start w:val="1"/>
      <w:numFmt w:val="lowerLetter"/>
      <w:lvlText w:val="%2."/>
      <w:lvlJc w:val="left"/>
      <w:pPr>
        <w:ind w:left="1220" w:hanging="541"/>
        <w:jc w:val="left"/>
      </w:pPr>
      <w:rPr>
        <w:rFonts w:ascii="Times New Roman" w:eastAsia="Times New Roman" w:hAnsi="Times New Roman" w:cs="Times New Roman" w:hint="default"/>
        <w:spacing w:val="-2"/>
        <w:w w:val="100"/>
        <w:sz w:val="24"/>
        <w:szCs w:val="24"/>
        <w:lang w:val="en-US" w:eastAsia="en-US" w:bidi="en-US"/>
      </w:rPr>
    </w:lvl>
    <w:lvl w:ilvl="2" w:tplc="39B41A22">
      <w:numFmt w:val="bullet"/>
      <w:lvlText w:val="•"/>
      <w:lvlJc w:val="left"/>
      <w:pPr>
        <w:ind w:left="2253" w:hanging="541"/>
      </w:pPr>
      <w:rPr>
        <w:rFonts w:hint="default"/>
        <w:lang w:val="en-US" w:eastAsia="en-US" w:bidi="en-US"/>
      </w:rPr>
    </w:lvl>
    <w:lvl w:ilvl="3" w:tplc="064E430E">
      <w:numFmt w:val="bullet"/>
      <w:lvlText w:val="•"/>
      <w:lvlJc w:val="left"/>
      <w:pPr>
        <w:ind w:left="3286" w:hanging="541"/>
      </w:pPr>
      <w:rPr>
        <w:rFonts w:hint="default"/>
        <w:lang w:val="en-US" w:eastAsia="en-US" w:bidi="en-US"/>
      </w:rPr>
    </w:lvl>
    <w:lvl w:ilvl="4" w:tplc="BE5A09BE">
      <w:numFmt w:val="bullet"/>
      <w:lvlText w:val="•"/>
      <w:lvlJc w:val="left"/>
      <w:pPr>
        <w:ind w:left="4320" w:hanging="541"/>
      </w:pPr>
      <w:rPr>
        <w:rFonts w:hint="default"/>
        <w:lang w:val="en-US" w:eastAsia="en-US" w:bidi="en-US"/>
      </w:rPr>
    </w:lvl>
    <w:lvl w:ilvl="5" w:tplc="41167C9C">
      <w:numFmt w:val="bullet"/>
      <w:lvlText w:val="•"/>
      <w:lvlJc w:val="left"/>
      <w:pPr>
        <w:ind w:left="5353" w:hanging="541"/>
      </w:pPr>
      <w:rPr>
        <w:rFonts w:hint="default"/>
        <w:lang w:val="en-US" w:eastAsia="en-US" w:bidi="en-US"/>
      </w:rPr>
    </w:lvl>
    <w:lvl w:ilvl="6" w:tplc="0114B512">
      <w:numFmt w:val="bullet"/>
      <w:lvlText w:val="•"/>
      <w:lvlJc w:val="left"/>
      <w:pPr>
        <w:ind w:left="6386" w:hanging="541"/>
      </w:pPr>
      <w:rPr>
        <w:rFonts w:hint="default"/>
        <w:lang w:val="en-US" w:eastAsia="en-US" w:bidi="en-US"/>
      </w:rPr>
    </w:lvl>
    <w:lvl w:ilvl="7" w:tplc="23D2A7FC">
      <w:numFmt w:val="bullet"/>
      <w:lvlText w:val="•"/>
      <w:lvlJc w:val="left"/>
      <w:pPr>
        <w:ind w:left="7420" w:hanging="541"/>
      </w:pPr>
      <w:rPr>
        <w:rFonts w:hint="default"/>
        <w:lang w:val="en-US" w:eastAsia="en-US" w:bidi="en-US"/>
      </w:rPr>
    </w:lvl>
    <w:lvl w:ilvl="8" w:tplc="09D21622">
      <w:numFmt w:val="bullet"/>
      <w:lvlText w:val="•"/>
      <w:lvlJc w:val="left"/>
      <w:pPr>
        <w:ind w:left="8453" w:hanging="541"/>
      </w:pPr>
      <w:rPr>
        <w:rFonts w:hint="default"/>
        <w:lang w:val="en-US" w:eastAsia="en-US" w:bidi="en-US"/>
      </w:rPr>
    </w:lvl>
  </w:abstractNum>
  <w:abstractNum w:abstractNumId="1" w15:restartNumberingAfterBreak="0">
    <w:nsid w:val="1B930D64"/>
    <w:multiLevelType w:val="hybridMultilevel"/>
    <w:tmpl w:val="2878D51C"/>
    <w:lvl w:ilvl="0" w:tplc="0952D0BC">
      <w:start w:val="1"/>
      <w:numFmt w:val="lowerLetter"/>
      <w:lvlText w:val="%1)"/>
      <w:lvlJc w:val="left"/>
      <w:pPr>
        <w:ind w:left="360" w:hanging="360"/>
      </w:pPr>
      <w:rPr>
        <w:rFonts w:ascii="Arial" w:hAnsi="Arial" w:cs="Arial" w:hint="default"/>
        <w:b/>
        <w:spacing w:val="0"/>
        <w:w w:val="100"/>
        <w:sz w:val="20"/>
        <w:szCs w:val="24"/>
        <w:lang w:val="en-US" w:eastAsia="en-US" w:bidi="en-US"/>
      </w:rPr>
    </w:lvl>
    <w:lvl w:ilvl="1" w:tplc="76B456C4">
      <w:start w:val="1"/>
      <w:numFmt w:val="lowerLetter"/>
      <w:lvlText w:val="%2."/>
      <w:lvlJc w:val="left"/>
      <w:pPr>
        <w:ind w:left="884" w:hanging="541"/>
        <w:jc w:val="left"/>
      </w:pPr>
      <w:rPr>
        <w:rFonts w:ascii="Times New Roman" w:eastAsia="Times New Roman" w:hAnsi="Times New Roman" w:cs="Times New Roman" w:hint="default"/>
        <w:spacing w:val="-2"/>
        <w:w w:val="100"/>
        <w:sz w:val="24"/>
        <w:szCs w:val="24"/>
        <w:lang w:val="en-US" w:eastAsia="en-US" w:bidi="en-US"/>
      </w:rPr>
    </w:lvl>
    <w:lvl w:ilvl="2" w:tplc="39B41A22">
      <w:numFmt w:val="bullet"/>
      <w:lvlText w:val="•"/>
      <w:lvlJc w:val="left"/>
      <w:pPr>
        <w:ind w:left="1917" w:hanging="541"/>
      </w:pPr>
      <w:rPr>
        <w:rFonts w:hint="default"/>
        <w:lang w:val="en-US" w:eastAsia="en-US" w:bidi="en-US"/>
      </w:rPr>
    </w:lvl>
    <w:lvl w:ilvl="3" w:tplc="064E430E">
      <w:numFmt w:val="bullet"/>
      <w:lvlText w:val="•"/>
      <w:lvlJc w:val="left"/>
      <w:pPr>
        <w:ind w:left="2950" w:hanging="541"/>
      </w:pPr>
      <w:rPr>
        <w:rFonts w:hint="default"/>
        <w:lang w:val="en-US" w:eastAsia="en-US" w:bidi="en-US"/>
      </w:rPr>
    </w:lvl>
    <w:lvl w:ilvl="4" w:tplc="BE5A09BE">
      <w:numFmt w:val="bullet"/>
      <w:lvlText w:val="•"/>
      <w:lvlJc w:val="left"/>
      <w:pPr>
        <w:ind w:left="3984" w:hanging="541"/>
      </w:pPr>
      <w:rPr>
        <w:rFonts w:hint="default"/>
        <w:lang w:val="en-US" w:eastAsia="en-US" w:bidi="en-US"/>
      </w:rPr>
    </w:lvl>
    <w:lvl w:ilvl="5" w:tplc="41167C9C">
      <w:numFmt w:val="bullet"/>
      <w:lvlText w:val="•"/>
      <w:lvlJc w:val="left"/>
      <w:pPr>
        <w:ind w:left="5017" w:hanging="541"/>
      </w:pPr>
      <w:rPr>
        <w:rFonts w:hint="default"/>
        <w:lang w:val="en-US" w:eastAsia="en-US" w:bidi="en-US"/>
      </w:rPr>
    </w:lvl>
    <w:lvl w:ilvl="6" w:tplc="0114B512">
      <w:numFmt w:val="bullet"/>
      <w:lvlText w:val="•"/>
      <w:lvlJc w:val="left"/>
      <w:pPr>
        <w:ind w:left="6050" w:hanging="541"/>
      </w:pPr>
      <w:rPr>
        <w:rFonts w:hint="default"/>
        <w:lang w:val="en-US" w:eastAsia="en-US" w:bidi="en-US"/>
      </w:rPr>
    </w:lvl>
    <w:lvl w:ilvl="7" w:tplc="23D2A7FC">
      <w:numFmt w:val="bullet"/>
      <w:lvlText w:val="•"/>
      <w:lvlJc w:val="left"/>
      <w:pPr>
        <w:ind w:left="7084" w:hanging="541"/>
      </w:pPr>
      <w:rPr>
        <w:rFonts w:hint="default"/>
        <w:lang w:val="en-US" w:eastAsia="en-US" w:bidi="en-US"/>
      </w:rPr>
    </w:lvl>
    <w:lvl w:ilvl="8" w:tplc="09D21622">
      <w:numFmt w:val="bullet"/>
      <w:lvlText w:val="•"/>
      <w:lvlJc w:val="left"/>
      <w:pPr>
        <w:ind w:left="8117" w:hanging="541"/>
      </w:pPr>
      <w:rPr>
        <w:rFonts w:hint="default"/>
        <w:lang w:val="en-US" w:eastAsia="en-US" w:bidi="en-US"/>
      </w:rPr>
    </w:lvl>
  </w:abstractNum>
  <w:abstractNum w:abstractNumId="2" w15:restartNumberingAfterBreak="0">
    <w:nsid w:val="287255C2"/>
    <w:multiLevelType w:val="hybridMultilevel"/>
    <w:tmpl w:val="866EAD0A"/>
    <w:lvl w:ilvl="0" w:tplc="04090017">
      <w:start w:val="1"/>
      <w:numFmt w:val="lowerLetter"/>
      <w:lvlText w:val="%1)"/>
      <w:lvlJc w:val="left"/>
      <w:pPr>
        <w:ind w:left="360" w:hanging="360"/>
      </w:pPr>
      <w:rPr>
        <w:rFonts w:hint="default"/>
        <w:spacing w:val="0"/>
        <w:w w:val="100"/>
        <w:sz w:val="24"/>
        <w:szCs w:val="24"/>
        <w:lang w:val="en-US" w:eastAsia="en-US" w:bidi="en-US"/>
      </w:rPr>
    </w:lvl>
    <w:lvl w:ilvl="1" w:tplc="76B456C4">
      <w:start w:val="1"/>
      <w:numFmt w:val="lowerLetter"/>
      <w:lvlText w:val="%2."/>
      <w:lvlJc w:val="left"/>
      <w:pPr>
        <w:ind w:left="884" w:hanging="541"/>
        <w:jc w:val="left"/>
      </w:pPr>
      <w:rPr>
        <w:rFonts w:ascii="Times New Roman" w:eastAsia="Times New Roman" w:hAnsi="Times New Roman" w:cs="Times New Roman" w:hint="default"/>
        <w:spacing w:val="-2"/>
        <w:w w:val="100"/>
        <w:sz w:val="24"/>
        <w:szCs w:val="24"/>
        <w:lang w:val="en-US" w:eastAsia="en-US" w:bidi="en-US"/>
      </w:rPr>
    </w:lvl>
    <w:lvl w:ilvl="2" w:tplc="39B41A22">
      <w:numFmt w:val="bullet"/>
      <w:lvlText w:val="•"/>
      <w:lvlJc w:val="left"/>
      <w:pPr>
        <w:ind w:left="1917" w:hanging="541"/>
      </w:pPr>
      <w:rPr>
        <w:rFonts w:hint="default"/>
        <w:lang w:val="en-US" w:eastAsia="en-US" w:bidi="en-US"/>
      </w:rPr>
    </w:lvl>
    <w:lvl w:ilvl="3" w:tplc="064E430E">
      <w:numFmt w:val="bullet"/>
      <w:lvlText w:val="•"/>
      <w:lvlJc w:val="left"/>
      <w:pPr>
        <w:ind w:left="2950" w:hanging="541"/>
      </w:pPr>
      <w:rPr>
        <w:rFonts w:hint="default"/>
        <w:lang w:val="en-US" w:eastAsia="en-US" w:bidi="en-US"/>
      </w:rPr>
    </w:lvl>
    <w:lvl w:ilvl="4" w:tplc="BE5A09BE">
      <w:numFmt w:val="bullet"/>
      <w:lvlText w:val="•"/>
      <w:lvlJc w:val="left"/>
      <w:pPr>
        <w:ind w:left="3984" w:hanging="541"/>
      </w:pPr>
      <w:rPr>
        <w:rFonts w:hint="default"/>
        <w:lang w:val="en-US" w:eastAsia="en-US" w:bidi="en-US"/>
      </w:rPr>
    </w:lvl>
    <w:lvl w:ilvl="5" w:tplc="41167C9C">
      <w:numFmt w:val="bullet"/>
      <w:lvlText w:val="•"/>
      <w:lvlJc w:val="left"/>
      <w:pPr>
        <w:ind w:left="5017" w:hanging="541"/>
      </w:pPr>
      <w:rPr>
        <w:rFonts w:hint="default"/>
        <w:lang w:val="en-US" w:eastAsia="en-US" w:bidi="en-US"/>
      </w:rPr>
    </w:lvl>
    <w:lvl w:ilvl="6" w:tplc="0114B512">
      <w:numFmt w:val="bullet"/>
      <w:lvlText w:val="•"/>
      <w:lvlJc w:val="left"/>
      <w:pPr>
        <w:ind w:left="6050" w:hanging="541"/>
      </w:pPr>
      <w:rPr>
        <w:rFonts w:hint="default"/>
        <w:lang w:val="en-US" w:eastAsia="en-US" w:bidi="en-US"/>
      </w:rPr>
    </w:lvl>
    <w:lvl w:ilvl="7" w:tplc="23D2A7FC">
      <w:numFmt w:val="bullet"/>
      <w:lvlText w:val="•"/>
      <w:lvlJc w:val="left"/>
      <w:pPr>
        <w:ind w:left="7084" w:hanging="541"/>
      </w:pPr>
      <w:rPr>
        <w:rFonts w:hint="default"/>
        <w:lang w:val="en-US" w:eastAsia="en-US" w:bidi="en-US"/>
      </w:rPr>
    </w:lvl>
    <w:lvl w:ilvl="8" w:tplc="09D21622">
      <w:numFmt w:val="bullet"/>
      <w:lvlText w:val="•"/>
      <w:lvlJc w:val="left"/>
      <w:pPr>
        <w:ind w:left="8117" w:hanging="541"/>
      </w:pPr>
      <w:rPr>
        <w:rFonts w:hint="default"/>
        <w:lang w:val="en-US" w:eastAsia="en-US" w:bidi="en-US"/>
      </w:rPr>
    </w:lvl>
  </w:abstractNum>
  <w:abstractNum w:abstractNumId="3" w15:restartNumberingAfterBreak="0">
    <w:nsid w:val="38E7294D"/>
    <w:multiLevelType w:val="hybridMultilevel"/>
    <w:tmpl w:val="2878D51C"/>
    <w:lvl w:ilvl="0" w:tplc="0952D0BC">
      <w:start w:val="1"/>
      <w:numFmt w:val="lowerLetter"/>
      <w:lvlText w:val="%1)"/>
      <w:lvlJc w:val="left"/>
      <w:pPr>
        <w:ind w:left="360" w:hanging="360"/>
      </w:pPr>
      <w:rPr>
        <w:rFonts w:ascii="Arial" w:hAnsi="Arial" w:cs="Arial" w:hint="default"/>
        <w:b/>
        <w:spacing w:val="0"/>
        <w:w w:val="100"/>
        <w:sz w:val="20"/>
        <w:szCs w:val="24"/>
        <w:lang w:val="en-US" w:eastAsia="en-US" w:bidi="en-US"/>
      </w:rPr>
    </w:lvl>
    <w:lvl w:ilvl="1" w:tplc="76B456C4">
      <w:start w:val="1"/>
      <w:numFmt w:val="lowerLetter"/>
      <w:lvlText w:val="%2."/>
      <w:lvlJc w:val="left"/>
      <w:pPr>
        <w:ind w:left="884" w:hanging="541"/>
        <w:jc w:val="left"/>
      </w:pPr>
      <w:rPr>
        <w:rFonts w:ascii="Times New Roman" w:eastAsia="Times New Roman" w:hAnsi="Times New Roman" w:cs="Times New Roman" w:hint="default"/>
        <w:spacing w:val="-2"/>
        <w:w w:val="100"/>
        <w:sz w:val="24"/>
        <w:szCs w:val="24"/>
        <w:lang w:val="en-US" w:eastAsia="en-US" w:bidi="en-US"/>
      </w:rPr>
    </w:lvl>
    <w:lvl w:ilvl="2" w:tplc="39B41A22">
      <w:numFmt w:val="bullet"/>
      <w:lvlText w:val="•"/>
      <w:lvlJc w:val="left"/>
      <w:pPr>
        <w:ind w:left="1917" w:hanging="541"/>
      </w:pPr>
      <w:rPr>
        <w:rFonts w:hint="default"/>
        <w:lang w:val="en-US" w:eastAsia="en-US" w:bidi="en-US"/>
      </w:rPr>
    </w:lvl>
    <w:lvl w:ilvl="3" w:tplc="064E430E">
      <w:numFmt w:val="bullet"/>
      <w:lvlText w:val="•"/>
      <w:lvlJc w:val="left"/>
      <w:pPr>
        <w:ind w:left="2950" w:hanging="541"/>
      </w:pPr>
      <w:rPr>
        <w:rFonts w:hint="default"/>
        <w:lang w:val="en-US" w:eastAsia="en-US" w:bidi="en-US"/>
      </w:rPr>
    </w:lvl>
    <w:lvl w:ilvl="4" w:tplc="BE5A09BE">
      <w:numFmt w:val="bullet"/>
      <w:lvlText w:val="•"/>
      <w:lvlJc w:val="left"/>
      <w:pPr>
        <w:ind w:left="3984" w:hanging="541"/>
      </w:pPr>
      <w:rPr>
        <w:rFonts w:hint="default"/>
        <w:lang w:val="en-US" w:eastAsia="en-US" w:bidi="en-US"/>
      </w:rPr>
    </w:lvl>
    <w:lvl w:ilvl="5" w:tplc="41167C9C">
      <w:numFmt w:val="bullet"/>
      <w:lvlText w:val="•"/>
      <w:lvlJc w:val="left"/>
      <w:pPr>
        <w:ind w:left="5017" w:hanging="541"/>
      </w:pPr>
      <w:rPr>
        <w:rFonts w:hint="default"/>
        <w:lang w:val="en-US" w:eastAsia="en-US" w:bidi="en-US"/>
      </w:rPr>
    </w:lvl>
    <w:lvl w:ilvl="6" w:tplc="0114B512">
      <w:numFmt w:val="bullet"/>
      <w:lvlText w:val="•"/>
      <w:lvlJc w:val="left"/>
      <w:pPr>
        <w:ind w:left="6050" w:hanging="541"/>
      </w:pPr>
      <w:rPr>
        <w:rFonts w:hint="default"/>
        <w:lang w:val="en-US" w:eastAsia="en-US" w:bidi="en-US"/>
      </w:rPr>
    </w:lvl>
    <w:lvl w:ilvl="7" w:tplc="23D2A7FC">
      <w:numFmt w:val="bullet"/>
      <w:lvlText w:val="•"/>
      <w:lvlJc w:val="left"/>
      <w:pPr>
        <w:ind w:left="7084" w:hanging="541"/>
      </w:pPr>
      <w:rPr>
        <w:rFonts w:hint="default"/>
        <w:lang w:val="en-US" w:eastAsia="en-US" w:bidi="en-US"/>
      </w:rPr>
    </w:lvl>
    <w:lvl w:ilvl="8" w:tplc="09D21622">
      <w:numFmt w:val="bullet"/>
      <w:lvlText w:val="•"/>
      <w:lvlJc w:val="left"/>
      <w:pPr>
        <w:ind w:left="8117" w:hanging="541"/>
      </w:pPr>
      <w:rPr>
        <w:rFonts w:hint="default"/>
        <w:lang w:val="en-US" w:eastAsia="en-US" w:bidi="en-US"/>
      </w:rPr>
    </w:lvl>
  </w:abstractNum>
  <w:abstractNum w:abstractNumId="4" w15:restartNumberingAfterBreak="0">
    <w:nsid w:val="3C1D544E"/>
    <w:multiLevelType w:val="hybridMultilevel"/>
    <w:tmpl w:val="57782D2A"/>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C301B0"/>
    <w:multiLevelType w:val="hybridMultilevel"/>
    <w:tmpl w:val="E5D01818"/>
    <w:lvl w:ilvl="0" w:tplc="0952D0BC">
      <w:start w:val="1"/>
      <w:numFmt w:val="lowerLetter"/>
      <w:lvlText w:val="%1)"/>
      <w:lvlJc w:val="left"/>
      <w:pPr>
        <w:ind w:left="720" w:hanging="360"/>
      </w:pPr>
      <w:rPr>
        <w:rFonts w:ascii="Arial" w:hAnsi="Arial" w:cs="Arial" w:hint="default"/>
        <w:b/>
        <w:spacing w:val="0"/>
        <w:w w:val="100"/>
        <w:sz w:val="20"/>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0E7EE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57397114"/>
    <w:multiLevelType w:val="hybridMultilevel"/>
    <w:tmpl w:val="C2C8F0B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E9A7E2D"/>
    <w:multiLevelType w:val="hybridMultilevel"/>
    <w:tmpl w:val="C5BA0752"/>
    <w:lvl w:ilvl="0" w:tplc="0952D0BC">
      <w:start w:val="1"/>
      <w:numFmt w:val="lowerLetter"/>
      <w:lvlText w:val="%1)"/>
      <w:lvlJc w:val="left"/>
      <w:pPr>
        <w:ind w:left="360" w:hanging="360"/>
      </w:pPr>
      <w:rPr>
        <w:rFonts w:ascii="Arial" w:hAnsi="Arial" w:cs="Arial" w:hint="default"/>
        <w:b/>
        <w:spacing w:val="0"/>
        <w:w w:val="100"/>
        <w:sz w:val="20"/>
        <w:szCs w:val="24"/>
        <w:lang w:val="en-US" w:eastAsia="en-US" w:bidi="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EDB52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F6A3F51"/>
    <w:multiLevelType w:val="hybridMultilevel"/>
    <w:tmpl w:val="92D0C0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D21B1C"/>
    <w:multiLevelType w:val="hybridMultilevel"/>
    <w:tmpl w:val="E34A2012"/>
    <w:lvl w:ilvl="0" w:tplc="BAE2F0D4">
      <w:start w:val="1"/>
      <w:numFmt w:val="decimal"/>
      <w:lvlText w:val="[%1]"/>
      <w:lvlJc w:val="left"/>
      <w:pPr>
        <w:ind w:left="360" w:hanging="360"/>
      </w:pPr>
      <w:rPr>
        <w:rFonts w:ascii="Times New Roman" w:eastAsia="Times New Roman" w:hAnsi="Times New Roman" w:cs="Times New Roman" w:hint="default"/>
        <w:spacing w:val="0"/>
        <w:w w:val="100"/>
        <w:sz w:val="24"/>
        <w:szCs w:val="24"/>
        <w:lang w:val="en-US" w:eastAsia="en-US" w:bidi="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367F89"/>
    <w:multiLevelType w:val="hybridMultilevel"/>
    <w:tmpl w:val="FD0410E2"/>
    <w:lvl w:ilvl="0" w:tplc="12CC9C00">
      <w:start w:val="4"/>
      <w:numFmt w:val="lowerLetter"/>
      <w:lvlText w:val="%1."/>
      <w:lvlJc w:val="left"/>
      <w:pPr>
        <w:ind w:left="1220" w:hanging="541"/>
        <w:jc w:val="left"/>
      </w:pPr>
      <w:rPr>
        <w:rFonts w:ascii="Times New Roman" w:eastAsia="Times New Roman" w:hAnsi="Times New Roman" w:cs="Times New Roman" w:hint="default"/>
        <w:spacing w:val="-2"/>
        <w:w w:val="97"/>
        <w:sz w:val="24"/>
        <w:szCs w:val="24"/>
        <w:lang w:val="en-US" w:eastAsia="en-US" w:bidi="en-US"/>
      </w:rPr>
    </w:lvl>
    <w:lvl w:ilvl="1" w:tplc="37C83F98">
      <w:numFmt w:val="bullet"/>
      <w:lvlText w:val="•"/>
      <w:lvlJc w:val="left"/>
      <w:pPr>
        <w:ind w:left="2150" w:hanging="541"/>
      </w:pPr>
      <w:rPr>
        <w:rFonts w:hint="default"/>
        <w:lang w:val="en-US" w:eastAsia="en-US" w:bidi="en-US"/>
      </w:rPr>
    </w:lvl>
    <w:lvl w:ilvl="2" w:tplc="23E8C934">
      <w:numFmt w:val="bullet"/>
      <w:lvlText w:val="•"/>
      <w:lvlJc w:val="left"/>
      <w:pPr>
        <w:ind w:left="3080" w:hanging="541"/>
      </w:pPr>
      <w:rPr>
        <w:rFonts w:hint="default"/>
        <w:lang w:val="en-US" w:eastAsia="en-US" w:bidi="en-US"/>
      </w:rPr>
    </w:lvl>
    <w:lvl w:ilvl="3" w:tplc="520E3D04">
      <w:numFmt w:val="bullet"/>
      <w:lvlText w:val="•"/>
      <w:lvlJc w:val="left"/>
      <w:pPr>
        <w:ind w:left="4010" w:hanging="541"/>
      </w:pPr>
      <w:rPr>
        <w:rFonts w:hint="default"/>
        <w:lang w:val="en-US" w:eastAsia="en-US" w:bidi="en-US"/>
      </w:rPr>
    </w:lvl>
    <w:lvl w:ilvl="4" w:tplc="335A7362">
      <w:numFmt w:val="bullet"/>
      <w:lvlText w:val="•"/>
      <w:lvlJc w:val="left"/>
      <w:pPr>
        <w:ind w:left="4940" w:hanging="541"/>
      </w:pPr>
      <w:rPr>
        <w:rFonts w:hint="default"/>
        <w:lang w:val="en-US" w:eastAsia="en-US" w:bidi="en-US"/>
      </w:rPr>
    </w:lvl>
    <w:lvl w:ilvl="5" w:tplc="D144A87C">
      <w:numFmt w:val="bullet"/>
      <w:lvlText w:val="•"/>
      <w:lvlJc w:val="left"/>
      <w:pPr>
        <w:ind w:left="5870" w:hanging="541"/>
      </w:pPr>
      <w:rPr>
        <w:rFonts w:hint="default"/>
        <w:lang w:val="en-US" w:eastAsia="en-US" w:bidi="en-US"/>
      </w:rPr>
    </w:lvl>
    <w:lvl w:ilvl="6" w:tplc="1082AB14">
      <w:numFmt w:val="bullet"/>
      <w:lvlText w:val="•"/>
      <w:lvlJc w:val="left"/>
      <w:pPr>
        <w:ind w:left="6800" w:hanging="541"/>
      </w:pPr>
      <w:rPr>
        <w:rFonts w:hint="default"/>
        <w:lang w:val="en-US" w:eastAsia="en-US" w:bidi="en-US"/>
      </w:rPr>
    </w:lvl>
    <w:lvl w:ilvl="7" w:tplc="B0EA7EFC">
      <w:numFmt w:val="bullet"/>
      <w:lvlText w:val="•"/>
      <w:lvlJc w:val="left"/>
      <w:pPr>
        <w:ind w:left="7730" w:hanging="541"/>
      </w:pPr>
      <w:rPr>
        <w:rFonts w:hint="default"/>
        <w:lang w:val="en-US" w:eastAsia="en-US" w:bidi="en-US"/>
      </w:rPr>
    </w:lvl>
    <w:lvl w:ilvl="8" w:tplc="1474FCB4">
      <w:numFmt w:val="bullet"/>
      <w:lvlText w:val="•"/>
      <w:lvlJc w:val="left"/>
      <w:pPr>
        <w:ind w:left="8660" w:hanging="541"/>
      </w:pPr>
      <w:rPr>
        <w:rFonts w:hint="default"/>
        <w:lang w:val="en-US" w:eastAsia="en-US" w:bidi="en-US"/>
      </w:rPr>
    </w:lvl>
  </w:abstractNum>
  <w:abstractNum w:abstractNumId="13" w15:restartNumberingAfterBreak="0">
    <w:nsid w:val="658A2C0F"/>
    <w:multiLevelType w:val="hybridMultilevel"/>
    <w:tmpl w:val="11E264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E575488"/>
    <w:multiLevelType w:val="hybridMultilevel"/>
    <w:tmpl w:val="5F9C40FA"/>
    <w:lvl w:ilvl="0" w:tplc="B1E8B6A0">
      <w:start w:val="1"/>
      <w:numFmt w:val="lowerLetter"/>
      <w:lvlText w:val="%1)"/>
      <w:lvlJc w:val="left"/>
      <w:pPr>
        <w:ind w:left="360" w:hanging="360"/>
      </w:pPr>
      <w:rPr>
        <w:rFonts w:ascii="Arial" w:hAnsi="Arial" w:cs="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49D0ADF"/>
    <w:multiLevelType w:val="multilevel"/>
    <w:tmpl w:val="8CB0BADA"/>
    <w:lvl w:ilvl="0">
      <w:start w:val="1"/>
      <w:numFmt w:val="lowerLetter"/>
      <w:lvlText w:val="%1)"/>
      <w:lvlJc w:val="left"/>
      <w:pPr>
        <w:ind w:left="360" w:hanging="360"/>
      </w:pPr>
      <w:rPr>
        <w:rFonts w:hint="default"/>
      </w:rPr>
    </w:lvl>
    <w:lvl w:ilvl="1">
      <w:start w:val="1"/>
      <w:numFmt w:val="bullet"/>
      <w:lvlText w:val=""/>
      <w:lvlJc w:val="left"/>
      <w:pPr>
        <w:ind w:left="360" w:hanging="360"/>
      </w:pPr>
      <w:rPr>
        <w:rFonts w:ascii="Wingdings" w:hAnsi="Wingdings" w:hint="default"/>
      </w:rPr>
    </w:lvl>
    <w:lvl w:ilvl="2">
      <w:start w:val="1"/>
      <w:numFmt w:val="bullet"/>
      <w:lvlText w:val=""/>
      <w:lvlJc w:val="left"/>
      <w:pPr>
        <w:ind w:left="720" w:hanging="360"/>
      </w:pPr>
      <w:rPr>
        <w:rFonts w:ascii="Wingdings" w:hAnsi="Wingdings" w:hint="default"/>
      </w:rPr>
    </w:lvl>
    <w:lvl w:ilvl="3">
      <w:start w:val="1"/>
      <w:numFmt w:val="bullet"/>
      <w:lvlText w:val=""/>
      <w:lvlJc w:val="left"/>
      <w:pPr>
        <w:ind w:left="1080" w:hanging="360"/>
      </w:pPr>
      <w:rPr>
        <w:rFonts w:ascii="Symbol" w:hAnsi="Symbol" w:hint="default"/>
      </w:rPr>
    </w:lvl>
    <w:lvl w:ilvl="4">
      <w:start w:val="1"/>
      <w:numFmt w:val="bullet"/>
      <w:lvlText w:val=""/>
      <w:lvlJc w:val="left"/>
      <w:pPr>
        <w:ind w:left="1440" w:hanging="360"/>
      </w:pPr>
      <w:rPr>
        <w:rFonts w:ascii="Symbol" w:hAnsi="Symbol" w:hint="default"/>
      </w:rPr>
    </w:lvl>
    <w:lvl w:ilvl="5">
      <w:start w:val="1"/>
      <w:numFmt w:val="bullet"/>
      <w:lvlText w:val=""/>
      <w:lvlJc w:val="left"/>
      <w:pPr>
        <w:ind w:left="1800" w:hanging="360"/>
      </w:pPr>
      <w:rPr>
        <w:rFonts w:ascii="Wingdings" w:hAnsi="Wingdings" w:hint="default"/>
      </w:rPr>
    </w:lvl>
    <w:lvl w:ilvl="6">
      <w:start w:val="1"/>
      <w:numFmt w:val="bullet"/>
      <w:lvlText w:val=""/>
      <w:lvlJc w:val="left"/>
      <w:pPr>
        <w:ind w:left="2160" w:hanging="360"/>
      </w:pPr>
      <w:rPr>
        <w:rFonts w:ascii="Wingdings" w:hAnsi="Wingdings" w:hint="default"/>
      </w:rPr>
    </w:lvl>
    <w:lvl w:ilvl="7">
      <w:start w:val="1"/>
      <w:numFmt w:val="bullet"/>
      <w:lvlText w:val=""/>
      <w:lvlJc w:val="left"/>
      <w:pPr>
        <w:ind w:left="2520" w:hanging="360"/>
      </w:pPr>
      <w:rPr>
        <w:rFonts w:ascii="Symbol" w:hAnsi="Symbol" w:hint="default"/>
      </w:rPr>
    </w:lvl>
    <w:lvl w:ilvl="8">
      <w:start w:val="1"/>
      <w:numFmt w:val="bullet"/>
      <w:lvlText w:val=""/>
      <w:lvlJc w:val="left"/>
      <w:pPr>
        <w:ind w:left="2880" w:hanging="360"/>
      </w:pPr>
      <w:rPr>
        <w:rFonts w:ascii="Symbol" w:hAnsi="Symbol" w:hint="default"/>
      </w:rPr>
    </w:lvl>
  </w:abstractNum>
  <w:abstractNum w:abstractNumId="16" w15:restartNumberingAfterBreak="0">
    <w:nsid w:val="7B205B00"/>
    <w:multiLevelType w:val="hybridMultilevel"/>
    <w:tmpl w:val="2B98F2F8"/>
    <w:lvl w:ilvl="0" w:tplc="BAE2F0D4">
      <w:start w:val="1"/>
      <w:numFmt w:val="decimal"/>
      <w:lvlText w:val="[%1]"/>
      <w:lvlJc w:val="left"/>
      <w:pPr>
        <w:ind w:left="540" w:hanging="360"/>
      </w:pPr>
      <w:rPr>
        <w:rFonts w:ascii="Times New Roman" w:eastAsia="Times New Roman" w:hAnsi="Times New Roman" w:cs="Times New Roman" w:hint="default"/>
        <w:spacing w:val="0"/>
        <w:w w:val="100"/>
        <w:sz w:val="24"/>
        <w:szCs w:val="24"/>
        <w:lang w:val="en-US" w:eastAsia="en-US" w:bidi="en-U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105034366">
    <w:abstractNumId w:val="12"/>
  </w:num>
  <w:num w:numId="2" w16cid:durableId="1991207882">
    <w:abstractNumId w:val="0"/>
  </w:num>
  <w:num w:numId="3" w16cid:durableId="1308820360">
    <w:abstractNumId w:val="9"/>
  </w:num>
  <w:num w:numId="4" w16cid:durableId="1706637568">
    <w:abstractNumId w:val="2"/>
  </w:num>
  <w:num w:numId="5" w16cid:durableId="1371564820">
    <w:abstractNumId w:val="13"/>
  </w:num>
  <w:num w:numId="6" w16cid:durableId="1337999973">
    <w:abstractNumId w:val="7"/>
  </w:num>
  <w:num w:numId="7" w16cid:durableId="1234704823">
    <w:abstractNumId w:val="16"/>
  </w:num>
  <w:num w:numId="8" w16cid:durableId="856580226">
    <w:abstractNumId w:val="11"/>
  </w:num>
  <w:num w:numId="9" w16cid:durableId="293143930">
    <w:abstractNumId w:val="10"/>
  </w:num>
  <w:num w:numId="10" w16cid:durableId="1937666900">
    <w:abstractNumId w:val="6"/>
  </w:num>
  <w:num w:numId="11" w16cid:durableId="1188299076">
    <w:abstractNumId w:val="15"/>
  </w:num>
  <w:num w:numId="12" w16cid:durableId="922222739">
    <w:abstractNumId w:val="4"/>
  </w:num>
  <w:num w:numId="13" w16cid:durableId="425733142">
    <w:abstractNumId w:val="3"/>
  </w:num>
  <w:num w:numId="14" w16cid:durableId="2027055828">
    <w:abstractNumId w:val="14"/>
  </w:num>
  <w:num w:numId="15" w16cid:durableId="866913187">
    <w:abstractNumId w:val="1"/>
  </w:num>
  <w:num w:numId="16" w16cid:durableId="904215955">
    <w:abstractNumId w:val="8"/>
  </w:num>
  <w:num w:numId="17" w16cid:durableId="586775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3E7"/>
    <w:rsid w:val="00093C24"/>
    <w:rsid w:val="001A4BB3"/>
    <w:rsid w:val="00282FAC"/>
    <w:rsid w:val="00317072"/>
    <w:rsid w:val="00485A9D"/>
    <w:rsid w:val="006213E7"/>
    <w:rsid w:val="008E197A"/>
    <w:rsid w:val="00C22C69"/>
    <w:rsid w:val="00CE4AA0"/>
    <w:rsid w:val="00DC2404"/>
    <w:rsid w:val="00EC6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6086"/>
  <w15:docId w15:val="{7D044946-DFF3-084D-83AA-29AC04EA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3"/>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20" w:hanging="540"/>
    </w:pPr>
    <w:rPr>
      <w:sz w:val="24"/>
      <w:szCs w:val="24"/>
    </w:rPr>
  </w:style>
  <w:style w:type="paragraph" w:styleId="ListParagraph">
    <w:name w:val="List Paragraph"/>
    <w:basedOn w:val="Normal"/>
    <w:uiPriority w:val="1"/>
    <w:qFormat/>
    <w:pPr>
      <w:ind w:left="1220" w:hanging="540"/>
    </w:pPr>
  </w:style>
  <w:style w:type="paragraph" w:customStyle="1" w:styleId="TableParagraph">
    <w:name w:val="Table Paragraph"/>
    <w:basedOn w:val="Normal"/>
    <w:uiPriority w:val="1"/>
    <w:qFormat/>
    <w:pPr>
      <w:spacing w:before="67"/>
      <w:jc w:val="right"/>
    </w:pPr>
  </w:style>
  <w:style w:type="paragraph" w:styleId="NoSpacing">
    <w:name w:val="No Spacing"/>
    <w:uiPriority w:val="1"/>
    <w:qFormat/>
    <w:rsid w:val="00317072"/>
    <w:pPr>
      <w:widowControl/>
      <w:autoSpaceDE/>
      <w:autoSpaceDN/>
    </w:pPr>
    <w:rPr>
      <w:sz w:val="24"/>
      <w:szCs w:val="24"/>
    </w:rPr>
  </w:style>
  <w:style w:type="character" w:styleId="PlaceholderText">
    <w:name w:val="Placeholder Text"/>
    <w:basedOn w:val="DefaultParagraphFont"/>
    <w:uiPriority w:val="99"/>
    <w:semiHidden/>
    <w:rsid w:val="001A4BB3"/>
    <w:rPr>
      <w:color w:val="808080"/>
    </w:rPr>
  </w:style>
  <w:style w:type="table" w:styleId="TableGrid">
    <w:name w:val="Table Grid"/>
    <w:basedOn w:val="TableNormal"/>
    <w:uiPriority w:val="39"/>
    <w:rsid w:val="00C22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2404"/>
    <w:pPr>
      <w:widowControl/>
      <w:adjustRightInd w:val="0"/>
    </w:pPr>
    <w:rPr>
      <w:rFonts w:ascii="Arial" w:hAnsi="Arial" w:cs="Arial"/>
      <w:color w:val="000000"/>
      <w:sz w:val="24"/>
      <w:szCs w:val="24"/>
    </w:rPr>
  </w:style>
  <w:style w:type="paragraph" w:styleId="Header">
    <w:name w:val="header"/>
    <w:basedOn w:val="Normal"/>
    <w:link w:val="HeaderChar"/>
    <w:uiPriority w:val="99"/>
    <w:unhideWhenUsed/>
    <w:rsid w:val="00DC2404"/>
    <w:pPr>
      <w:tabs>
        <w:tab w:val="center" w:pos="4680"/>
        <w:tab w:val="right" w:pos="9360"/>
      </w:tabs>
    </w:pPr>
  </w:style>
  <w:style w:type="character" w:customStyle="1" w:styleId="HeaderChar">
    <w:name w:val="Header Char"/>
    <w:basedOn w:val="DefaultParagraphFont"/>
    <w:link w:val="Header"/>
    <w:uiPriority w:val="99"/>
    <w:rsid w:val="00DC2404"/>
    <w:rPr>
      <w:rFonts w:ascii="Times New Roman" w:eastAsia="Times New Roman" w:hAnsi="Times New Roman" w:cs="Times New Roman"/>
      <w:lang w:bidi="en-US"/>
    </w:rPr>
  </w:style>
  <w:style w:type="paragraph" w:styleId="Footer">
    <w:name w:val="footer"/>
    <w:basedOn w:val="Normal"/>
    <w:link w:val="FooterChar"/>
    <w:uiPriority w:val="99"/>
    <w:unhideWhenUsed/>
    <w:rsid w:val="00DC2404"/>
    <w:pPr>
      <w:tabs>
        <w:tab w:val="center" w:pos="4680"/>
        <w:tab w:val="right" w:pos="9360"/>
      </w:tabs>
    </w:pPr>
  </w:style>
  <w:style w:type="character" w:customStyle="1" w:styleId="FooterChar">
    <w:name w:val="Footer Char"/>
    <w:basedOn w:val="DefaultParagraphFont"/>
    <w:link w:val="Footer"/>
    <w:uiPriority w:val="99"/>
    <w:rsid w:val="00DC2404"/>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Ethan</dc:creator>
  <cp:lastModifiedBy>Farmer, Stephanie [DH]</cp:lastModifiedBy>
  <cp:revision>7</cp:revision>
  <cp:lastPrinted>2023-06-02T21:58:00Z</cp:lastPrinted>
  <dcterms:created xsi:type="dcterms:W3CDTF">2020-04-12T01:21:00Z</dcterms:created>
  <dcterms:modified xsi:type="dcterms:W3CDTF">2023-06-02T21:59:00Z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2012-09-12T00:00:00Z</vt:filetime>
  </property>
  <property fmtid="{D5CDD505-2E9C-101B-9397-08002B2CF9AE}" pid="3" name="Creator">
    <vt:lpwstr>Microsoft® Office Word 2007</vt:lpwstr>
  </property>
  <property fmtid="{D5CDD505-2E9C-101B-9397-08002B2CF9AE}" pid="4" name="LastSaved">
    <vt:filetime>2020-04-12T00:00:00Z</vt:filetime>
  </property>
</Properties>
</file>