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78" w:rsidRPr="002D5278" w:rsidRDefault="0059378C" w:rsidP="002D5278">
      <w:pPr>
        <w:pBdr>
          <w:bottom w:val="single" w:sz="4" w:space="1" w:color="auto"/>
        </w:pBdr>
        <w:spacing w:after="0"/>
        <w:jc w:val="center"/>
        <w:rPr>
          <w:rFonts w:ascii="Impact" w:hAnsi="Impact"/>
          <w:sz w:val="34"/>
          <w:szCs w:val="34"/>
        </w:rPr>
      </w:pPr>
      <w:r w:rsidRPr="002D5278">
        <w:rPr>
          <w:rFonts w:ascii="Impact" w:hAnsi="Impact"/>
          <w:sz w:val="34"/>
          <w:szCs w:val="34"/>
        </w:rPr>
        <w:t>Types of Matter and Mixtures</w:t>
      </w:r>
      <w:r w:rsidR="00843DE9" w:rsidRPr="002D5278">
        <w:rPr>
          <w:rFonts w:ascii="Impact" w:hAnsi="Impact"/>
          <w:sz w:val="34"/>
          <w:szCs w:val="34"/>
        </w:rPr>
        <w:t xml:space="preserve"> Group Assessment</w:t>
      </w:r>
      <w:r w:rsidRPr="002D5278">
        <w:rPr>
          <w:rFonts w:ascii="Impact" w:hAnsi="Impact"/>
          <w:sz w:val="34"/>
          <w:szCs w:val="34"/>
        </w:rPr>
        <w:t xml:space="preserve"> - Check your understanding!</w:t>
      </w:r>
    </w:p>
    <w:p w:rsidR="002D5278" w:rsidRPr="002D5278" w:rsidRDefault="002D5278" w:rsidP="002D5278">
      <w:pPr>
        <w:spacing w:after="0"/>
        <w:jc w:val="center"/>
        <w:rPr>
          <w:rFonts w:ascii="Impact" w:hAnsi="Impact"/>
          <w:sz w:val="14"/>
        </w:rPr>
      </w:pPr>
    </w:p>
    <w:p w:rsidR="0059378C" w:rsidRDefault="0059378C" w:rsidP="002D5278">
      <w:pPr>
        <w:pBdr>
          <w:bottom w:val="single" w:sz="4" w:space="1" w:color="auto"/>
        </w:pBdr>
        <w:spacing w:after="0"/>
        <w:ind w:left="1530" w:hanging="1530"/>
        <w:rPr>
          <w:rFonts w:ascii="Century Gothic" w:hAnsi="Century Gothic"/>
          <w:szCs w:val="28"/>
        </w:rPr>
      </w:pPr>
      <w:r w:rsidRPr="0059378C">
        <w:rPr>
          <w:rFonts w:ascii="Century Gothic" w:hAnsi="Century Gothic"/>
          <w:b/>
          <w:szCs w:val="28"/>
          <w:u w:val="single"/>
        </w:rPr>
        <w:t>True or False?</w:t>
      </w:r>
      <w:r w:rsidRPr="0059378C">
        <w:rPr>
          <w:rFonts w:ascii="Century Gothic" w:hAnsi="Century Gothic"/>
          <w:szCs w:val="28"/>
        </w:rPr>
        <w:t xml:space="preserve">  Answer these questions as a group. Check your answers when done. </w:t>
      </w:r>
      <w:r>
        <w:rPr>
          <w:rFonts w:ascii="Century Gothic" w:hAnsi="Century Gothic"/>
          <w:szCs w:val="28"/>
        </w:rPr>
        <w:br/>
      </w:r>
      <w:r w:rsidRPr="0059378C">
        <w:rPr>
          <w:rFonts w:ascii="Century Gothic" w:hAnsi="Century Gothic"/>
          <w:szCs w:val="28"/>
        </w:rPr>
        <w:t xml:space="preserve">Don’t peek at the answers ahead of time! </w:t>
      </w:r>
      <w:r w:rsidRPr="0059378C">
        <w:rPr>
          <w:rFonts w:ascii="Century Gothic" w:hAnsi="Century Gothic"/>
          <w:szCs w:val="28"/>
        </w:rPr>
        <w:sym w:font="Wingdings" w:char="F04A"/>
      </w:r>
    </w:p>
    <w:p w:rsidR="002D5278" w:rsidRPr="002D5278" w:rsidRDefault="002D5278" w:rsidP="002D5278">
      <w:pPr>
        <w:pBdr>
          <w:bottom w:val="single" w:sz="4" w:space="1" w:color="auto"/>
        </w:pBdr>
        <w:ind w:left="1530" w:hanging="1530"/>
        <w:rPr>
          <w:rFonts w:ascii="Century Gothic" w:hAnsi="Century Gothic"/>
          <w:sz w:val="14"/>
          <w:szCs w:val="28"/>
        </w:rPr>
      </w:pPr>
    </w:p>
    <w:p w:rsidR="0059378C" w:rsidRDefault="0059378C" w:rsidP="0059378C">
      <w:pPr>
        <w:contextualSpacing/>
        <w:rPr>
          <w:rFonts w:ascii="Century Gothic" w:hAnsi="Century Gothic"/>
          <w:sz w:val="20"/>
          <w:szCs w:val="24"/>
        </w:rPr>
      </w:pPr>
    </w:p>
    <w:p w:rsidR="00843DE9" w:rsidRPr="0059378C" w:rsidRDefault="00843DE9" w:rsidP="0059378C">
      <w:pPr>
        <w:contextualSpacing/>
        <w:rPr>
          <w:rFonts w:ascii="Century Gothic" w:hAnsi="Century Gothic"/>
          <w:sz w:val="20"/>
          <w:szCs w:val="24"/>
        </w:rPr>
        <w:sectPr w:rsidR="00843DE9" w:rsidRPr="0059378C" w:rsidSect="00843DE9">
          <w:pgSz w:w="12240" w:h="15840"/>
          <w:pgMar w:top="720" w:right="720" w:bottom="720" w:left="720" w:header="0" w:footer="0" w:gutter="0"/>
          <w:cols w:space="720"/>
          <w:docGrid w:linePitch="360"/>
        </w:sectPr>
      </w:pPr>
    </w:p>
    <w:p w:rsidR="0059378C" w:rsidRPr="0023185E" w:rsidRDefault="0059378C" w:rsidP="0059378C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>______ Oxygen (O</w:t>
      </w:r>
      <w:r w:rsidRPr="0023185E">
        <w:rPr>
          <w:rFonts w:ascii="Century Gothic" w:hAnsi="Century Gothic"/>
          <w:szCs w:val="24"/>
          <w:vertAlign w:val="subscript"/>
        </w:rPr>
        <w:t>2</w:t>
      </w:r>
      <w:r w:rsidRPr="0023185E">
        <w:rPr>
          <w:rFonts w:ascii="Century Gothic" w:hAnsi="Century Gothic"/>
          <w:szCs w:val="24"/>
        </w:rPr>
        <w:t xml:space="preserve">) is a mixture </w:t>
      </w:r>
    </w:p>
    <w:p w:rsidR="0059378C" w:rsidRPr="0023185E" w:rsidRDefault="0059378C" w:rsidP="0059378C">
      <w:pPr>
        <w:pStyle w:val="ListParagraph"/>
        <w:ind w:left="540"/>
        <w:contextualSpacing/>
        <w:rPr>
          <w:rFonts w:ascii="Century Gothic" w:hAnsi="Century Gothic"/>
          <w:szCs w:val="24"/>
        </w:rPr>
      </w:pPr>
    </w:p>
    <w:p w:rsidR="0059378C" w:rsidRPr="0023185E" w:rsidRDefault="0059378C" w:rsidP="0059378C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>______ Air is a molecule.</w:t>
      </w:r>
      <w:r w:rsidRPr="0023185E">
        <w:rPr>
          <w:rFonts w:ascii="Century Gothic" w:hAnsi="Century Gothic"/>
          <w:szCs w:val="24"/>
        </w:rPr>
        <w:br/>
      </w:r>
    </w:p>
    <w:p w:rsidR="0059378C" w:rsidRPr="0023185E" w:rsidRDefault="0059378C" w:rsidP="0059378C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 xml:space="preserve">______ An element is made out of only </w:t>
      </w:r>
      <w:r w:rsidRPr="0023185E">
        <w:rPr>
          <w:rFonts w:ascii="Century Gothic" w:hAnsi="Century Gothic"/>
          <w:szCs w:val="24"/>
        </w:rPr>
        <w:br/>
      </w:r>
      <w:r w:rsidR="00D06D05" w:rsidRPr="0023185E">
        <w:rPr>
          <w:rFonts w:ascii="Century Gothic" w:hAnsi="Century Gothic"/>
          <w:szCs w:val="24"/>
        </w:rPr>
        <w:t xml:space="preserve">            </w:t>
      </w:r>
      <w:r w:rsidRPr="0023185E">
        <w:rPr>
          <w:rFonts w:ascii="Century Gothic" w:hAnsi="Century Gothic"/>
          <w:szCs w:val="24"/>
        </w:rPr>
        <w:t>one kind of atom.</w:t>
      </w:r>
      <w:r w:rsidRPr="0023185E">
        <w:rPr>
          <w:rFonts w:ascii="Century Gothic" w:hAnsi="Century Gothic"/>
          <w:szCs w:val="24"/>
        </w:rPr>
        <w:br/>
      </w:r>
    </w:p>
    <w:p w:rsidR="0059378C" w:rsidRPr="0023185E" w:rsidRDefault="0059378C" w:rsidP="0059378C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 xml:space="preserve">______ The atoms in a pure element </w:t>
      </w:r>
      <w:r w:rsidR="0023185E">
        <w:rPr>
          <w:rFonts w:ascii="Century Gothic" w:hAnsi="Century Gothic"/>
          <w:szCs w:val="24"/>
        </w:rPr>
        <w:t xml:space="preserve"> </w:t>
      </w:r>
      <w:r w:rsidR="0023185E">
        <w:rPr>
          <w:rFonts w:ascii="Century Gothic" w:hAnsi="Century Gothic"/>
          <w:szCs w:val="24"/>
        </w:rPr>
        <w:br/>
        <w:t xml:space="preserve">            </w:t>
      </w:r>
      <w:r w:rsidRPr="0023185E">
        <w:rPr>
          <w:rFonts w:ascii="Century Gothic" w:hAnsi="Century Gothic"/>
          <w:szCs w:val="24"/>
        </w:rPr>
        <w:t>not bonded together.</w:t>
      </w:r>
      <w:r w:rsidRPr="0023185E">
        <w:rPr>
          <w:rFonts w:ascii="Century Gothic" w:hAnsi="Century Gothic"/>
          <w:szCs w:val="24"/>
        </w:rPr>
        <w:br/>
      </w:r>
    </w:p>
    <w:p w:rsidR="0059378C" w:rsidRPr="0023185E" w:rsidRDefault="0059378C" w:rsidP="0059378C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 xml:space="preserve">______ The atoms in a molecule are </w:t>
      </w:r>
      <w:r w:rsidR="0023185E">
        <w:rPr>
          <w:rFonts w:ascii="Century Gothic" w:hAnsi="Century Gothic"/>
          <w:szCs w:val="24"/>
        </w:rPr>
        <w:br/>
        <w:t xml:space="preserve">            </w:t>
      </w:r>
      <w:r w:rsidRPr="0023185E">
        <w:rPr>
          <w:rFonts w:ascii="Century Gothic" w:hAnsi="Century Gothic"/>
          <w:szCs w:val="24"/>
        </w:rPr>
        <w:t>not bonded together.</w:t>
      </w:r>
      <w:r w:rsidRPr="0023185E">
        <w:rPr>
          <w:rFonts w:ascii="Century Gothic" w:hAnsi="Century Gothic"/>
          <w:szCs w:val="24"/>
        </w:rPr>
        <w:br/>
      </w:r>
    </w:p>
    <w:p w:rsidR="0059378C" w:rsidRPr="0023185E" w:rsidRDefault="0059378C" w:rsidP="0059378C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 xml:space="preserve">______ When looking at drawings of a </w:t>
      </w:r>
      <w:r w:rsidR="00D06D05" w:rsidRPr="0023185E">
        <w:rPr>
          <w:rFonts w:ascii="Century Gothic" w:hAnsi="Century Gothic"/>
          <w:szCs w:val="24"/>
        </w:rPr>
        <w:br/>
        <w:t xml:space="preserve">            </w:t>
      </w:r>
      <w:r w:rsidRPr="0023185E">
        <w:rPr>
          <w:rFonts w:ascii="Century Gothic" w:hAnsi="Century Gothic"/>
          <w:szCs w:val="24"/>
        </w:rPr>
        <w:t xml:space="preserve">molecule, the “spheres” often </w:t>
      </w:r>
      <w:r w:rsidR="00D06D05" w:rsidRPr="0023185E">
        <w:rPr>
          <w:rFonts w:ascii="Century Gothic" w:hAnsi="Century Gothic"/>
          <w:szCs w:val="24"/>
        </w:rPr>
        <w:br/>
        <w:t xml:space="preserve">            </w:t>
      </w:r>
      <w:r w:rsidRPr="0023185E">
        <w:rPr>
          <w:rFonts w:ascii="Century Gothic" w:hAnsi="Century Gothic"/>
          <w:szCs w:val="24"/>
        </w:rPr>
        <w:t xml:space="preserve">represent molecules, &amp; lines or </w:t>
      </w:r>
      <w:r w:rsidR="00D06D05" w:rsidRPr="0023185E">
        <w:rPr>
          <w:rFonts w:ascii="Century Gothic" w:hAnsi="Century Gothic"/>
          <w:szCs w:val="24"/>
        </w:rPr>
        <w:br/>
        <w:t xml:space="preserve">            </w:t>
      </w:r>
      <w:r w:rsidRPr="0023185E">
        <w:rPr>
          <w:rFonts w:ascii="Century Gothic" w:hAnsi="Century Gothic"/>
          <w:szCs w:val="24"/>
        </w:rPr>
        <w:t xml:space="preserve">sticks represent the bonds </w:t>
      </w:r>
      <w:r w:rsidR="00D06D05" w:rsidRPr="0023185E">
        <w:rPr>
          <w:rFonts w:ascii="Century Gothic" w:hAnsi="Century Gothic"/>
          <w:szCs w:val="24"/>
        </w:rPr>
        <w:br/>
        <w:t xml:space="preserve">           </w:t>
      </w:r>
      <w:r w:rsidRPr="0023185E">
        <w:rPr>
          <w:rFonts w:ascii="Century Gothic" w:hAnsi="Century Gothic"/>
          <w:szCs w:val="24"/>
        </w:rPr>
        <w:t>connecting them.</w:t>
      </w:r>
      <w:r w:rsidRPr="0023185E">
        <w:rPr>
          <w:rFonts w:ascii="Century Gothic" w:hAnsi="Century Gothic"/>
          <w:szCs w:val="24"/>
        </w:rPr>
        <w:br/>
      </w:r>
    </w:p>
    <w:p w:rsidR="0023185E" w:rsidRDefault="0059378C" w:rsidP="0059378C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 xml:space="preserve">______ A molecule could be made of </w:t>
      </w:r>
    </w:p>
    <w:p w:rsidR="0023185E" w:rsidRDefault="0023185E" w:rsidP="0023185E">
      <w:pPr>
        <w:pStyle w:val="ListParagraph"/>
        <w:ind w:left="540"/>
        <w:contextualSpacing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   </w:t>
      </w:r>
      <w:r w:rsidR="0059378C" w:rsidRPr="0023185E">
        <w:rPr>
          <w:rFonts w:ascii="Century Gothic" w:hAnsi="Century Gothic"/>
          <w:szCs w:val="24"/>
        </w:rPr>
        <w:t xml:space="preserve">the same atoms or different </w:t>
      </w:r>
      <w:r>
        <w:rPr>
          <w:rFonts w:ascii="Century Gothic" w:hAnsi="Century Gothic"/>
          <w:szCs w:val="24"/>
        </w:rPr>
        <w:t xml:space="preserve"> </w:t>
      </w:r>
    </w:p>
    <w:p w:rsidR="0023185E" w:rsidRDefault="0023185E" w:rsidP="0023185E">
      <w:pPr>
        <w:pStyle w:val="ListParagraph"/>
        <w:ind w:left="540"/>
        <w:contextualSpacing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   </w:t>
      </w:r>
      <w:r w:rsidR="0059378C" w:rsidRPr="0023185E">
        <w:rPr>
          <w:rFonts w:ascii="Century Gothic" w:hAnsi="Century Gothic"/>
          <w:szCs w:val="24"/>
        </w:rPr>
        <w:t xml:space="preserve">atoms that are bonded </w:t>
      </w:r>
      <w:r>
        <w:rPr>
          <w:rFonts w:ascii="Century Gothic" w:hAnsi="Century Gothic"/>
          <w:szCs w:val="24"/>
        </w:rPr>
        <w:t xml:space="preserve"> </w:t>
      </w:r>
    </w:p>
    <w:p w:rsidR="0059378C" w:rsidRDefault="0023185E" w:rsidP="0023185E">
      <w:pPr>
        <w:pStyle w:val="ListParagraph"/>
        <w:ind w:left="540"/>
        <w:contextualSpacing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   </w:t>
      </w:r>
      <w:r w:rsidR="0059378C" w:rsidRPr="0023185E">
        <w:rPr>
          <w:rFonts w:ascii="Century Gothic" w:hAnsi="Century Gothic"/>
          <w:szCs w:val="24"/>
        </w:rPr>
        <w:t>together.</w:t>
      </w:r>
    </w:p>
    <w:p w:rsidR="0023185E" w:rsidRPr="0023185E" w:rsidRDefault="0023185E" w:rsidP="0023185E">
      <w:pPr>
        <w:pStyle w:val="ListParagraph"/>
        <w:ind w:left="540"/>
        <w:contextualSpacing/>
        <w:rPr>
          <w:rFonts w:ascii="Century Gothic" w:hAnsi="Century Gothic"/>
          <w:szCs w:val="24"/>
        </w:rPr>
      </w:pPr>
    </w:p>
    <w:p w:rsidR="0023185E" w:rsidRDefault="0059378C" w:rsidP="0059378C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>______ Ozone (O</w:t>
      </w:r>
      <w:r w:rsidRPr="0023185E">
        <w:rPr>
          <w:rFonts w:ascii="Century Gothic" w:hAnsi="Century Gothic"/>
          <w:szCs w:val="24"/>
          <w:vertAlign w:val="subscript"/>
        </w:rPr>
        <w:t>3</w:t>
      </w:r>
      <w:r w:rsidRPr="0023185E">
        <w:rPr>
          <w:rFonts w:ascii="Century Gothic" w:hAnsi="Century Gothic"/>
          <w:szCs w:val="24"/>
        </w:rPr>
        <w:t xml:space="preserve">) is made of three </w:t>
      </w:r>
      <w:r w:rsidR="00D06D05" w:rsidRPr="0023185E">
        <w:rPr>
          <w:rFonts w:ascii="Century Gothic" w:hAnsi="Century Gothic"/>
          <w:szCs w:val="24"/>
        </w:rPr>
        <w:br/>
        <w:t xml:space="preserve">            </w:t>
      </w:r>
      <w:r w:rsidRPr="0023185E">
        <w:rPr>
          <w:rFonts w:ascii="Century Gothic" w:hAnsi="Century Gothic"/>
          <w:szCs w:val="24"/>
        </w:rPr>
        <w:t xml:space="preserve">oxygen atoms and is a </w:t>
      </w:r>
    </w:p>
    <w:p w:rsidR="0059378C" w:rsidRPr="0023185E" w:rsidRDefault="0023185E" w:rsidP="0023185E">
      <w:pPr>
        <w:pStyle w:val="ListParagraph"/>
        <w:ind w:left="540"/>
        <w:contextualSpacing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   </w:t>
      </w:r>
      <w:r w:rsidR="0059378C" w:rsidRPr="0023185E">
        <w:rPr>
          <w:rFonts w:ascii="Century Gothic" w:hAnsi="Century Gothic"/>
          <w:szCs w:val="24"/>
        </w:rPr>
        <w:t>compound.</w:t>
      </w:r>
      <w:r w:rsidR="0059378C" w:rsidRPr="0023185E">
        <w:rPr>
          <w:rFonts w:ascii="Century Gothic" w:hAnsi="Century Gothic"/>
          <w:szCs w:val="24"/>
        </w:rPr>
        <w:br/>
      </w:r>
    </w:p>
    <w:p w:rsidR="0023185E" w:rsidRDefault="0059378C" w:rsidP="0059378C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 xml:space="preserve">______ Water, salt and carbon dioxide </w:t>
      </w:r>
    </w:p>
    <w:p w:rsidR="0059378C" w:rsidRPr="0023185E" w:rsidRDefault="0023185E" w:rsidP="0023185E">
      <w:pPr>
        <w:pStyle w:val="ListParagraph"/>
        <w:ind w:left="540"/>
        <w:contextualSpacing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   </w:t>
      </w:r>
      <w:r w:rsidR="0059378C" w:rsidRPr="0023185E">
        <w:rPr>
          <w:rFonts w:ascii="Century Gothic" w:hAnsi="Century Gothic"/>
          <w:szCs w:val="24"/>
        </w:rPr>
        <w:t>are</w:t>
      </w:r>
      <w:r>
        <w:rPr>
          <w:rFonts w:ascii="Century Gothic" w:hAnsi="Century Gothic"/>
          <w:szCs w:val="24"/>
        </w:rPr>
        <w:t xml:space="preserve"> </w:t>
      </w:r>
      <w:r w:rsidR="00D06D05" w:rsidRPr="0023185E">
        <w:rPr>
          <w:rFonts w:ascii="Century Gothic" w:hAnsi="Century Gothic"/>
          <w:szCs w:val="24"/>
        </w:rPr>
        <w:t xml:space="preserve">all </w:t>
      </w:r>
      <w:r w:rsidR="0059378C" w:rsidRPr="0023185E">
        <w:rPr>
          <w:rFonts w:ascii="Century Gothic" w:hAnsi="Century Gothic"/>
          <w:szCs w:val="24"/>
        </w:rPr>
        <w:t>molecules.</w:t>
      </w:r>
      <w:r w:rsidR="0059378C" w:rsidRPr="0023185E">
        <w:rPr>
          <w:rFonts w:ascii="Century Gothic" w:hAnsi="Century Gothic"/>
          <w:szCs w:val="24"/>
        </w:rPr>
        <w:br/>
      </w:r>
    </w:p>
    <w:p w:rsidR="0023185E" w:rsidRDefault="0059378C" w:rsidP="0059378C">
      <w:pPr>
        <w:pStyle w:val="ListParagraph"/>
        <w:numPr>
          <w:ilvl w:val="0"/>
          <w:numId w:val="1"/>
        </w:numPr>
        <w:tabs>
          <w:tab w:val="left" w:pos="720"/>
        </w:tabs>
        <w:ind w:left="540" w:hanging="54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 xml:space="preserve">______ Water, salt, and carbon dioxide </w:t>
      </w:r>
    </w:p>
    <w:p w:rsidR="0059378C" w:rsidRPr="0023185E" w:rsidRDefault="0023185E" w:rsidP="0023185E">
      <w:pPr>
        <w:pStyle w:val="ListParagraph"/>
        <w:tabs>
          <w:tab w:val="left" w:pos="720"/>
        </w:tabs>
        <w:ind w:left="540"/>
        <w:contextualSpacing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   </w:t>
      </w:r>
      <w:r w:rsidR="0059378C" w:rsidRPr="0023185E">
        <w:rPr>
          <w:rFonts w:ascii="Century Gothic" w:hAnsi="Century Gothic"/>
          <w:szCs w:val="24"/>
        </w:rPr>
        <w:t>are all compounds.</w:t>
      </w:r>
      <w:r w:rsidR="0059378C" w:rsidRPr="0023185E">
        <w:rPr>
          <w:rFonts w:ascii="Century Gothic" w:hAnsi="Century Gothic"/>
          <w:szCs w:val="24"/>
        </w:rPr>
        <w:br/>
      </w:r>
    </w:p>
    <w:p w:rsidR="0023185E" w:rsidRDefault="0059378C" w:rsidP="0059378C">
      <w:pPr>
        <w:pStyle w:val="ListParagraph"/>
        <w:numPr>
          <w:ilvl w:val="0"/>
          <w:numId w:val="1"/>
        </w:numPr>
        <w:tabs>
          <w:tab w:val="left" w:pos="1440"/>
        </w:tabs>
        <w:ind w:left="540" w:hanging="54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 xml:space="preserve">______ NaCl is made out of four </w:t>
      </w:r>
      <w:r w:rsidR="0023185E">
        <w:rPr>
          <w:rFonts w:ascii="Century Gothic" w:hAnsi="Century Gothic"/>
          <w:szCs w:val="24"/>
        </w:rPr>
        <w:t xml:space="preserve">  </w:t>
      </w:r>
    </w:p>
    <w:p w:rsidR="0059378C" w:rsidRPr="0023185E" w:rsidRDefault="0023185E" w:rsidP="0023185E">
      <w:pPr>
        <w:pStyle w:val="ListParagraph"/>
        <w:tabs>
          <w:tab w:val="left" w:pos="1440"/>
        </w:tabs>
        <w:ind w:left="540"/>
        <w:contextualSpacing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   </w:t>
      </w:r>
      <w:r w:rsidR="0059378C" w:rsidRPr="0023185E">
        <w:rPr>
          <w:rFonts w:ascii="Century Gothic" w:hAnsi="Century Gothic"/>
          <w:szCs w:val="24"/>
        </w:rPr>
        <w:t>different kinds of atoms.</w:t>
      </w:r>
    </w:p>
    <w:p w:rsidR="00D06D05" w:rsidRPr="0023185E" w:rsidRDefault="00D06D05" w:rsidP="00D06D05">
      <w:pPr>
        <w:pStyle w:val="ListParagraph"/>
        <w:tabs>
          <w:tab w:val="left" w:pos="1440"/>
        </w:tabs>
        <w:ind w:left="540"/>
        <w:contextualSpacing/>
        <w:rPr>
          <w:rFonts w:ascii="Century Gothic" w:hAnsi="Century Gothic"/>
          <w:szCs w:val="24"/>
        </w:rPr>
      </w:pPr>
    </w:p>
    <w:p w:rsidR="00843DE9" w:rsidRPr="0023185E" w:rsidRDefault="0059378C" w:rsidP="00D06D05">
      <w:pPr>
        <w:pStyle w:val="ListParagraph"/>
        <w:numPr>
          <w:ilvl w:val="0"/>
          <w:numId w:val="1"/>
        </w:numPr>
        <w:ind w:left="540" w:hanging="54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>______ H</w:t>
      </w:r>
      <w:r w:rsidRPr="0023185E">
        <w:rPr>
          <w:rFonts w:ascii="Century Gothic" w:hAnsi="Century Gothic"/>
          <w:szCs w:val="24"/>
          <w:vertAlign w:val="subscript"/>
        </w:rPr>
        <w:t>2</w:t>
      </w:r>
      <w:r w:rsidRPr="0023185E">
        <w:rPr>
          <w:rFonts w:ascii="Century Gothic" w:hAnsi="Century Gothic"/>
          <w:szCs w:val="24"/>
        </w:rPr>
        <w:t>O</w:t>
      </w:r>
      <w:r w:rsidRPr="0023185E">
        <w:rPr>
          <w:rFonts w:ascii="Century Gothic" w:hAnsi="Century Gothic"/>
          <w:szCs w:val="24"/>
          <w:vertAlign w:val="subscript"/>
        </w:rPr>
        <w:t>2</w:t>
      </w:r>
      <w:r w:rsidRPr="0023185E">
        <w:rPr>
          <w:rFonts w:ascii="Century Gothic" w:hAnsi="Century Gothic"/>
          <w:szCs w:val="24"/>
        </w:rPr>
        <w:t xml:space="preserve"> is made up of 2 hydrogen </w:t>
      </w:r>
      <w:r w:rsidR="00D06D05" w:rsidRPr="0023185E">
        <w:rPr>
          <w:rFonts w:ascii="Century Gothic" w:hAnsi="Century Gothic"/>
          <w:szCs w:val="24"/>
        </w:rPr>
        <w:br/>
        <w:t xml:space="preserve">            </w:t>
      </w:r>
      <w:r w:rsidRPr="0023185E">
        <w:rPr>
          <w:rFonts w:ascii="Century Gothic" w:hAnsi="Century Gothic"/>
          <w:szCs w:val="24"/>
        </w:rPr>
        <w:t>atoms and 2 oxygen atoms.</w:t>
      </w:r>
    </w:p>
    <w:p w:rsidR="00843DE9" w:rsidRPr="0023185E" w:rsidRDefault="00843DE9" w:rsidP="00843DE9">
      <w:pPr>
        <w:pStyle w:val="ListParagraph"/>
        <w:rPr>
          <w:rFonts w:ascii="Century Gothic" w:hAnsi="Century Gothic"/>
          <w:szCs w:val="24"/>
        </w:rPr>
      </w:pPr>
    </w:p>
    <w:p w:rsidR="00843DE9" w:rsidRPr="0023185E" w:rsidRDefault="00843DE9" w:rsidP="00843DE9">
      <w:pPr>
        <w:contextualSpacing/>
        <w:rPr>
          <w:rFonts w:ascii="Century Gothic" w:hAnsi="Century Gothic"/>
          <w:sz w:val="24"/>
          <w:szCs w:val="24"/>
        </w:rPr>
      </w:pPr>
    </w:p>
    <w:p w:rsidR="00843DE9" w:rsidRPr="0023185E" w:rsidRDefault="00843DE9" w:rsidP="00843DE9">
      <w:pPr>
        <w:contextualSpacing/>
        <w:rPr>
          <w:rFonts w:ascii="Century Gothic" w:hAnsi="Century Gothic"/>
          <w:sz w:val="24"/>
          <w:szCs w:val="24"/>
        </w:rPr>
      </w:pPr>
    </w:p>
    <w:p w:rsidR="00843DE9" w:rsidRPr="0023185E" w:rsidRDefault="0059378C" w:rsidP="00843DE9">
      <w:pPr>
        <w:pStyle w:val="ListParagraph"/>
        <w:numPr>
          <w:ilvl w:val="0"/>
          <w:numId w:val="1"/>
        </w:numPr>
        <w:ind w:left="450" w:hanging="54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>______ Ammonia (NH</w:t>
      </w:r>
      <w:r w:rsidRPr="0023185E">
        <w:rPr>
          <w:rFonts w:ascii="Century Gothic" w:hAnsi="Century Gothic"/>
          <w:szCs w:val="24"/>
          <w:vertAlign w:val="subscript"/>
        </w:rPr>
        <w:t>3</w:t>
      </w:r>
      <w:r w:rsidRPr="0023185E">
        <w:rPr>
          <w:rFonts w:ascii="Century Gothic" w:hAnsi="Century Gothic"/>
          <w:szCs w:val="24"/>
        </w:rPr>
        <w:t>) is a compound.</w:t>
      </w:r>
    </w:p>
    <w:p w:rsidR="0059378C" w:rsidRPr="0023185E" w:rsidRDefault="0059378C" w:rsidP="00843DE9">
      <w:pPr>
        <w:contextualSpacing/>
        <w:rPr>
          <w:rFonts w:ascii="Century Gothic" w:hAnsi="Century Gothic"/>
          <w:sz w:val="24"/>
          <w:szCs w:val="24"/>
        </w:rPr>
      </w:pPr>
    </w:p>
    <w:p w:rsidR="0059378C" w:rsidRPr="0023185E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 xml:space="preserve">______ Bonds are formed when the </w:t>
      </w:r>
      <w:r w:rsidR="00F81F29" w:rsidRPr="0023185E">
        <w:rPr>
          <w:rFonts w:ascii="Century Gothic" w:hAnsi="Century Gothic"/>
          <w:szCs w:val="24"/>
        </w:rPr>
        <w:br/>
        <w:t xml:space="preserve">            </w:t>
      </w:r>
      <w:r w:rsidRPr="0023185E">
        <w:rPr>
          <w:rFonts w:ascii="Century Gothic" w:hAnsi="Century Gothic"/>
          <w:szCs w:val="24"/>
        </w:rPr>
        <w:t xml:space="preserve">electrons in the outer shell are </w:t>
      </w:r>
      <w:r w:rsidR="00F81F29" w:rsidRPr="0023185E">
        <w:rPr>
          <w:rFonts w:ascii="Century Gothic" w:hAnsi="Century Gothic"/>
          <w:szCs w:val="24"/>
        </w:rPr>
        <w:br/>
        <w:t xml:space="preserve">            </w:t>
      </w:r>
      <w:r w:rsidRPr="0023185E">
        <w:rPr>
          <w:rFonts w:ascii="Century Gothic" w:hAnsi="Century Gothic"/>
          <w:szCs w:val="24"/>
        </w:rPr>
        <w:t>shared or transferred.</w:t>
      </w:r>
      <w:r w:rsidRPr="0023185E">
        <w:rPr>
          <w:rFonts w:ascii="Century Gothic" w:hAnsi="Century Gothic"/>
          <w:szCs w:val="24"/>
        </w:rPr>
        <w:br/>
      </w:r>
    </w:p>
    <w:p w:rsidR="0023185E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 xml:space="preserve">______ Atoms are the building blocks </w:t>
      </w:r>
    </w:p>
    <w:p w:rsidR="0023185E" w:rsidRDefault="0023185E" w:rsidP="0023185E">
      <w:pPr>
        <w:pStyle w:val="ListParagraph"/>
        <w:ind w:left="540"/>
        <w:contextualSpacing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  </w:t>
      </w:r>
      <w:r w:rsidR="0059378C" w:rsidRPr="0023185E">
        <w:rPr>
          <w:rFonts w:ascii="Century Gothic" w:hAnsi="Century Gothic"/>
          <w:szCs w:val="24"/>
        </w:rPr>
        <w:t xml:space="preserve">of elements, molecules, </w:t>
      </w:r>
    </w:p>
    <w:p w:rsidR="0059378C" w:rsidRPr="0023185E" w:rsidRDefault="0023185E" w:rsidP="0023185E">
      <w:pPr>
        <w:pStyle w:val="ListParagraph"/>
        <w:ind w:left="540"/>
        <w:contextualSpacing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   </w:t>
      </w:r>
      <w:r w:rsidR="0059378C" w:rsidRPr="0023185E">
        <w:rPr>
          <w:rFonts w:ascii="Century Gothic" w:hAnsi="Century Gothic"/>
          <w:szCs w:val="24"/>
        </w:rPr>
        <w:t>compounds, and mixtures.</w:t>
      </w:r>
      <w:r w:rsidR="0059378C" w:rsidRPr="0023185E">
        <w:rPr>
          <w:rFonts w:ascii="Century Gothic" w:hAnsi="Century Gothic"/>
          <w:szCs w:val="24"/>
        </w:rPr>
        <w:br/>
      </w:r>
    </w:p>
    <w:p w:rsidR="0023185E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 xml:space="preserve">______ Sodium Chloride, or table salt, is </w:t>
      </w:r>
    </w:p>
    <w:p w:rsidR="0059378C" w:rsidRPr="0023185E" w:rsidRDefault="0023185E" w:rsidP="0023185E">
      <w:pPr>
        <w:pStyle w:val="ListParagraph"/>
        <w:ind w:left="540"/>
        <w:contextualSpacing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   </w:t>
      </w:r>
      <w:r w:rsidR="0059378C" w:rsidRPr="0023185E">
        <w:rPr>
          <w:rFonts w:ascii="Century Gothic" w:hAnsi="Century Gothic"/>
          <w:szCs w:val="24"/>
        </w:rPr>
        <w:t>a compound.</w:t>
      </w:r>
      <w:r w:rsidR="0059378C" w:rsidRPr="0023185E">
        <w:rPr>
          <w:rFonts w:ascii="Century Gothic" w:hAnsi="Century Gothic"/>
          <w:szCs w:val="24"/>
        </w:rPr>
        <w:br/>
      </w:r>
    </w:p>
    <w:p w:rsidR="0023185E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 xml:space="preserve">______ Air is a mixture of many </w:t>
      </w:r>
      <w:r w:rsidR="0023185E">
        <w:rPr>
          <w:rFonts w:ascii="Century Gothic" w:hAnsi="Century Gothic"/>
          <w:szCs w:val="24"/>
        </w:rPr>
        <w:t xml:space="preserve"> </w:t>
      </w:r>
    </w:p>
    <w:p w:rsidR="0059378C" w:rsidRPr="0023185E" w:rsidRDefault="0023185E" w:rsidP="0023185E">
      <w:pPr>
        <w:pStyle w:val="ListParagraph"/>
        <w:ind w:left="540"/>
        <w:contextualSpacing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   </w:t>
      </w:r>
      <w:r w:rsidR="0059378C" w:rsidRPr="0023185E">
        <w:rPr>
          <w:rFonts w:ascii="Century Gothic" w:hAnsi="Century Gothic"/>
          <w:szCs w:val="24"/>
        </w:rPr>
        <w:t>different gas molecules.</w:t>
      </w:r>
      <w:r w:rsidR="0059378C" w:rsidRPr="0023185E">
        <w:rPr>
          <w:rFonts w:ascii="Century Gothic" w:hAnsi="Century Gothic"/>
          <w:szCs w:val="24"/>
        </w:rPr>
        <w:br/>
      </w:r>
    </w:p>
    <w:p w:rsidR="0023185E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 xml:space="preserve">______ Pizza is a heterogeneous </w:t>
      </w:r>
    </w:p>
    <w:p w:rsidR="0059378C" w:rsidRPr="0023185E" w:rsidRDefault="0023185E" w:rsidP="0023185E">
      <w:pPr>
        <w:pStyle w:val="ListParagraph"/>
        <w:ind w:left="540"/>
        <w:contextualSpacing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   </w:t>
      </w:r>
      <w:r w:rsidR="0059378C" w:rsidRPr="0023185E">
        <w:rPr>
          <w:rFonts w:ascii="Century Gothic" w:hAnsi="Century Gothic"/>
          <w:szCs w:val="24"/>
        </w:rPr>
        <w:t>mixture.</w:t>
      </w:r>
      <w:r w:rsidR="0059378C" w:rsidRPr="0023185E">
        <w:rPr>
          <w:rFonts w:ascii="Century Gothic" w:hAnsi="Century Gothic"/>
          <w:szCs w:val="24"/>
        </w:rPr>
        <w:br/>
      </w:r>
    </w:p>
    <w:p w:rsidR="0059378C" w:rsidRPr="0023185E" w:rsidRDefault="0059378C" w:rsidP="00843DE9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 xml:space="preserve">______ Salt water is a heterogeneous </w:t>
      </w:r>
      <w:r w:rsidR="00F81F29" w:rsidRPr="0023185E">
        <w:rPr>
          <w:rFonts w:ascii="Century Gothic" w:hAnsi="Century Gothic"/>
          <w:szCs w:val="24"/>
        </w:rPr>
        <w:br/>
        <w:t xml:space="preserve">            </w:t>
      </w:r>
      <w:r w:rsidRPr="0023185E">
        <w:rPr>
          <w:rFonts w:ascii="Century Gothic" w:hAnsi="Century Gothic"/>
          <w:szCs w:val="24"/>
        </w:rPr>
        <w:t>mixture.</w:t>
      </w:r>
      <w:r w:rsidRPr="0023185E">
        <w:rPr>
          <w:rFonts w:ascii="Century Gothic" w:hAnsi="Century Gothic"/>
          <w:szCs w:val="24"/>
        </w:rPr>
        <w:br/>
      </w:r>
    </w:p>
    <w:p w:rsidR="0059378C" w:rsidRPr="0023185E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>______ Another word for air is oxygen.</w:t>
      </w:r>
      <w:r w:rsidRPr="0023185E">
        <w:rPr>
          <w:rFonts w:ascii="Century Gothic" w:hAnsi="Century Gothic"/>
          <w:szCs w:val="24"/>
        </w:rPr>
        <w:br/>
      </w:r>
    </w:p>
    <w:p w:rsidR="0023185E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 xml:space="preserve">______ Often when you look at the </w:t>
      </w:r>
      <w:r w:rsidR="00F81F29" w:rsidRPr="0023185E">
        <w:rPr>
          <w:rFonts w:ascii="Century Gothic" w:hAnsi="Century Gothic"/>
          <w:szCs w:val="24"/>
        </w:rPr>
        <w:br/>
        <w:t xml:space="preserve">            </w:t>
      </w:r>
      <w:r w:rsidRPr="0023185E">
        <w:rPr>
          <w:rFonts w:ascii="Century Gothic" w:hAnsi="Century Gothic"/>
          <w:szCs w:val="24"/>
        </w:rPr>
        <w:t xml:space="preserve">drawing of a compound, you </w:t>
      </w:r>
    </w:p>
    <w:p w:rsidR="0023185E" w:rsidRDefault="0023185E" w:rsidP="0023185E">
      <w:pPr>
        <w:pStyle w:val="ListParagraph"/>
        <w:ind w:left="540"/>
        <w:contextualSpacing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   </w:t>
      </w:r>
      <w:r w:rsidR="0059378C" w:rsidRPr="0023185E">
        <w:rPr>
          <w:rFonts w:ascii="Century Gothic" w:hAnsi="Century Gothic"/>
          <w:szCs w:val="24"/>
        </w:rPr>
        <w:t xml:space="preserve">will notice that there are </w:t>
      </w:r>
    </w:p>
    <w:p w:rsidR="0023185E" w:rsidRDefault="0023185E" w:rsidP="0023185E">
      <w:pPr>
        <w:pStyle w:val="ListParagraph"/>
        <w:ind w:left="540"/>
        <w:contextualSpacing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   </w:t>
      </w:r>
      <w:r w:rsidR="0059378C" w:rsidRPr="0023185E">
        <w:rPr>
          <w:rFonts w:ascii="Century Gothic" w:hAnsi="Century Gothic"/>
          <w:szCs w:val="24"/>
        </w:rPr>
        <w:t xml:space="preserve">different colored “spheres” </w:t>
      </w:r>
    </w:p>
    <w:p w:rsidR="0059378C" w:rsidRPr="0023185E" w:rsidRDefault="0023185E" w:rsidP="0023185E">
      <w:pPr>
        <w:pStyle w:val="ListParagraph"/>
        <w:ind w:left="540"/>
        <w:contextualSpacing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   </w:t>
      </w:r>
      <w:r w:rsidR="0059378C" w:rsidRPr="0023185E">
        <w:rPr>
          <w:rFonts w:ascii="Century Gothic" w:hAnsi="Century Gothic"/>
          <w:szCs w:val="24"/>
        </w:rPr>
        <w:t>bonded together.</w:t>
      </w:r>
      <w:r w:rsidR="0059378C" w:rsidRPr="0023185E">
        <w:rPr>
          <w:rFonts w:ascii="Century Gothic" w:hAnsi="Century Gothic"/>
          <w:szCs w:val="24"/>
        </w:rPr>
        <w:br/>
      </w:r>
    </w:p>
    <w:p w:rsidR="0023185E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 xml:space="preserve">______ Tap water has many things </w:t>
      </w:r>
      <w:r w:rsidR="00F81F29" w:rsidRPr="0023185E">
        <w:rPr>
          <w:rFonts w:ascii="Century Gothic" w:hAnsi="Century Gothic"/>
          <w:szCs w:val="24"/>
        </w:rPr>
        <w:br/>
        <w:t xml:space="preserve">           </w:t>
      </w:r>
      <w:r w:rsidRPr="0023185E">
        <w:rPr>
          <w:rFonts w:ascii="Century Gothic" w:hAnsi="Century Gothic"/>
          <w:szCs w:val="24"/>
        </w:rPr>
        <w:t xml:space="preserve">dissolved in water.  This means </w:t>
      </w:r>
    </w:p>
    <w:p w:rsidR="0023185E" w:rsidRDefault="0023185E" w:rsidP="0023185E">
      <w:pPr>
        <w:pStyle w:val="ListParagraph"/>
        <w:ind w:left="540"/>
        <w:contextualSpacing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   </w:t>
      </w:r>
      <w:r w:rsidR="0059378C" w:rsidRPr="0023185E">
        <w:rPr>
          <w:rFonts w:ascii="Century Gothic" w:hAnsi="Century Gothic"/>
          <w:szCs w:val="24"/>
        </w:rPr>
        <w:t xml:space="preserve">that tap water is a </w:t>
      </w:r>
    </w:p>
    <w:p w:rsidR="0059378C" w:rsidRPr="0023185E" w:rsidRDefault="0023185E" w:rsidP="0023185E">
      <w:pPr>
        <w:pStyle w:val="ListParagraph"/>
        <w:ind w:left="540"/>
        <w:contextualSpacing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   </w:t>
      </w:r>
      <w:r w:rsidR="0059378C" w:rsidRPr="0023185E">
        <w:rPr>
          <w:rFonts w:ascii="Century Gothic" w:hAnsi="Century Gothic"/>
          <w:szCs w:val="24"/>
        </w:rPr>
        <w:t>homogeneous mixture.</w:t>
      </w:r>
      <w:r w:rsidR="0059378C" w:rsidRPr="0023185E">
        <w:rPr>
          <w:rFonts w:ascii="Century Gothic" w:hAnsi="Century Gothic"/>
          <w:szCs w:val="24"/>
        </w:rPr>
        <w:br/>
      </w:r>
    </w:p>
    <w:p w:rsidR="0059378C" w:rsidRPr="0023185E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 xml:space="preserve">______ Solutions are homogeneous </w:t>
      </w:r>
      <w:r w:rsidR="00F81F29" w:rsidRPr="0023185E">
        <w:rPr>
          <w:rFonts w:ascii="Century Gothic" w:hAnsi="Century Gothic"/>
          <w:szCs w:val="24"/>
        </w:rPr>
        <w:br/>
        <w:t xml:space="preserve">            </w:t>
      </w:r>
      <w:r w:rsidRPr="0023185E">
        <w:rPr>
          <w:rFonts w:ascii="Century Gothic" w:hAnsi="Century Gothic"/>
          <w:szCs w:val="24"/>
        </w:rPr>
        <w:t>mixtures.</w:t>
      </w:r>
      <w:r w:rsidRPr="0023185E">
        <w:rPr>
          <w:rFonts w:ascii="Century Gothic" w:hAnsi="Century Gothic"/>
          <w:szCs w:val="24"/>
        </w:rPr>
        <w:br/>
      </w:r>
    </w:p>
    <w:p w:rsidR="00A835BD" w:rsidRDefault="0059378C" w:rsidP="0059378C">
      <w:pPr>
        <w:pStyle w:val="ListParagraph"/>
        <w:numPr>
          <w:ilvl w:val="0"/>
          <w:numId w:val="1"/>
        </w:numPr>
        <w:ind w:left="540" w:hanging="630"/>
        <w:contextualSpacing/>
        <w:rPr>
          <w:rFonts w:ascii="Century Gothic" w:hAnsi="Century Gothic"/>
          <w:szCs w:val="24"/>
        </w:rPr>
      </w:pPr>
      <w:r w:rsidRPr="0023185E">
        <w:rPr>
          <w:rFonts w:ascii="Century Gothic" w:hAnsi="Century Gothic"/>
          <w:szCs w:val="24"/>
        </w:rPr>
        <w:t>______ Pure water (H</w:t>
      </w:r>
      <w:r w:rsidRPr="0023185E">
        <w:rPr>
          <w:rFonts w:ascii="Century Gothic" w:hAnsi="Century Gothic"/>
          <w:szCs w:val="24"/>
          <w:vertAlign w:val="subscript"/>
        </w:rPr>
        <w:t>2</w:t>
      </w:r>
      <w:r w:rsidRPr="0023185E">
        <w:rPr>
          <w:rFonts w:ascii="Century Gothic" w:hAnsi="Century Gothic"/>
          <w:szCs w:val="24"/>
        </w:rPr>
        <w:t xml:space="preserve">O) is a </w:t>
      </w:r>
    </w:p>
    <w:p w:rsidR="0059378C" w:rsidRPr="0023185E" w:rsidRDefault="00A835BD" w:rsidP="00A835BD">
      <w:pPr>
        <w:pStyle w:val="ListParagraph"/>
        <w:ind w:left="540"/>
        <w:contextualSpacing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           </w:t>
      </w:r>
      <w:r w:rsidR="0059378C" w:rsidRPr="0023185E">
        <w:rPr>
          <w:rFonts w:ascii="Century Gothic" w:hAnsi="Century Gothic"/>
          <w:szCs w:val="24"/>
        </w:rPr>
        <w:t>compound and a molecule.</w:t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lastRenderedPageBreak/>
        <w:t xml:space="preserve">FALSE – Oxygen is a </w:t>
      </w:r>
      <w:r w:rsidRPr="00A835BD">
        <w:rPr>
          <w:rFonts w:ascii="Century Gothic" w:hAnsi="Century Gothic"/>
          <w:u w:val="single"/>
        </w:rPr>
        <w:t>molecule</w:t>
      </w:r>
      <w:r w:rsidRPr="00A835BD">
        <w:rPr>
          <w:rFonts w:ascii="Century Gothic" w:hAnsi="Century Gothic"/>
          <w:u w:val="single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FALSE -  Air is a </w:t>
      </w:r>
      <w:r w:rsidRPr="00A835BD">
        <w:rPr>
          <w:rFonts w:ascii="Century Gothic" w:hAnsi="Century Gothic"/>
          <w:u w:val="single"/>
        </w:rPr>
        <w:t>mixture</w:t>
      </w:r>
      <w:r w:rsidRPr="00A835BD">
        <w:rPr>
          <w:rFonts w:ascii="Century Gothic" w:hAnsi="Century Gothic"/>
          <w:u w:val="single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>TRUE</w:t>
      </w:r>
      <w:r w:rsidRPr="00A835BD">
        <w:rPr>
          <w:rFonts w:ascii="Century Gothic" w:hAnsi="Century Gothic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>TRUE</w:t>
      </w:r>
      <w:r w:rsidRPr="00A835BD">
        <w:rPr>
          <w:rFonts w:ascii="Century Gothic" w:hAnsi="Century Gothic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FALSE – The atoms in a molecule </w:t>
      </w:r>
      <w:r w:rsidRPr="00A835BD">
        <w:rPr>
          <w:rFonts w:ascii="Century Gothic" w:hAnsi="Century Gothic"/>
          <w:u w:val="single"/>
        </w:rPr>
        <w:t>are</w:t>
      </w:r>
      <w:r w:rsidRPr="00A835BD">
        <w:rPr>
          <w:rFonts w:ascii="Century Gothic" w:hAnsi="Century Gothic"/>
        </w:rPr>
        <w:t xml:space="preserve"> bonded together</w:t>
      </w:r>
      <w:r w:rsidRPr="00A835BD">
        <w:rPr>
          <w:rFonts w:ascii="Century Gothic" w:hAnsi="Century Gothic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FALSE – When looking at drawings of a molecule, the “spheres” often represent </w:t>
      </w:r>
      <w:r w:rsidRPr="00A835BD">
        <w:rPr>
          <w:rFonts w:ascii="Century Gothic" w:hAnsi="Century Gothic"/>
          <w:u w:val="single"/>
        </w:rPr>
        <w:t>elements or atoms</w:t>
      </w:r>
      <w:r w:rsidRPr="00A835BD">
        <w:rPr>
          <w:rFonts w:ascii="Century Gothic" w:hAnsi="Century Gothic"/>
        </w:rPr>
        <w:t xml:space="preserve"> and the sticks represent the bonds connecting them. </w:t>
      </w:r>
      <w:r w:rsidRPr="00A835BD">
        <w:rPr>
          <w:rFonts w:ascii="Century Gothic" w:hAnsi="Century Gothic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TRUE </w:t>
      </w:r>
      <w:r w:rsidRPr="00A835BD">
        <w:rPr>
          <w:rFonts w:ascii="Century Gothic" w:hAnsi="Century Gothic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>FALSE – Ozone (O</w:t>
      </w:r>
      <w:r w:rsidRPr="00A835BD">
        <w:rPr>
          <w:rFonts w:ascii="Century Gothic" w:hAnsi="Century Gothic"/>
          <w:vertAlign w:val="subscript"/>
        </w:rPr>
        <w:t>3</w:t>
      </w:r>
      <w:r w:rsidRPr="00A835BD">
        <w:rPr>
          <w:rFonts w:ascii="Century Gothic" w:hAnsi="Century Gothic"/>
        </w:rPr>
        <w:t xml:space="preserve">) is made of three oxygen atoms and is a </w:t>
      </w:r>
      <w:r w:rsidRPr="00A835BD">
        <w:rPr>
          <w:rFonts w:ascii="Century Gothic" w:hAnsi="Century Gothic"/>
          <w:u w:val="single"/>
        </w:rPr>
        <w:t>molecule</w:t>
      </w:r>
      <w:r w:rsidRPr="00A835BD">
        <w:rPr>
          <w:rFonts w:ascii="Century Gothic" w:hAnsi="Century Gothic"/>
        </w:rPr>
        <w:t xml:space="preserve">. </w:t>
      </w:r>
      <w:r w:rsidRPr="00A835BD">
        <w:rPr>
          <w:rFonts w:ascii="Century Gothic" w:hAnsi="Century Gothic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TRUE </w:t>
      </w:r>
      <w:r w:rsidRPr="00A835BD">
        <w:rPr>
          <w:rFonts w:ascii="Century Gothic" w:hAnsi="Century Gothic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TRUE </w:t>
      </w:r>
      <w:r w:rsidRPr="00A835BD">
        <w:rPr>
          <w:rFonts w:ascii="Century Gothic" w:hAnsi="Century Gothic"/>
        </w:rPr>
        <w:br/>
      </w:r>
    </w:p>
    <w:p w:rsid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FALSE – NaCl is made out of </w:t>
      </w:r>
      <w:r w:rsidRPr="00A835BD">
        <w:rPr>
          <w:rFonts w:ascii="Century Gothic" w:hAnsi="Century Gothic"/>
          <w:u w:val="single"/>
        </w:rPr>
        <w:t>two</w:t>
      </w:r>
      <w:r w:rsidRPr="00A835BD">
        <w:rPr>
          <w:rFonts w:ascii="Century Gothic" w:hAnsi="Century Gothic"/>
        </w:rPr>
        <w:t xml:space="preserve"> </w:t>
      </w:r>
    </w:p>
    <w:p w:rsidR="00843DE9" w:rsidRPr="00A835BD" w:rsidRDefault="00A835BD" w:rsidP="00A835BD">
      <w:pPr>
        <w:pStyle w:val="ListParagraph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843DE9" w:rsidRPr="00A835BD">
        <w:rPr>
          <w:rFonts w:ascii="Century Gothic" w:hAnsi="Century Gothic"/>
        </w:rPr>
        <w:t xml:space="preserve">different kinds of atoms. </w:t>
      </w:r>
      <w:r w:rsidR="00843DE9" w:rsidRPr="00A835BD">
        <w:rPr>
          <w:rFonts w:ascii="Century Gothic" w:hAnsi="Century Gothic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TRUE </w:t>
      </w:r>
      <w:r w:rsidRPr="00A835BD">
        <w:rPr>
          <w:rFonts w:ascii="Century Gothic" w:hAnsi="Century Gothic"/>
        </w:rPr>
        <w:br/>
      </w:r>
    </w:p>
    <w:p w:rsidR="00843DE9" w:rsidRPr="00A835BD" w:rsidRDefault="00843DE9" w:rsidP="00A835BD">
      <w:pPr>
        <w:pStyle w:val="ListParagraph"/>
        <w:numPr>
          <w:ilvl w:val="0"/>
          <w:numId w:val="2"/>
        </w:numPr>
        <w:ind w:left="90" w:hanging="90"/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TRUE </w:t>
      </w:r>
      <w:r w:rsidRPr="00A835BD">
        <w:rPr>
          <w:rFonts w:ascii="Century Gothic" w:hAnsi="Century Gothic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TRUE </w:t>
      </w:r>
      <w:r w:rsidRPr="00A835BD">
        <w:rPr>
          <w:rFonts w:ascii="Century Gothic" w:hAnsi="Century Gothic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TRUE </w:t>
      </w:r>
      <w:r w:rsidRPr="00A835BD">
        <w:rPr>
          <w:rFonts w:ascii="Century Gothic" w:hAnsi="Century Gothic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TRUE </w:t>
      </w:r>
      <w:r w:rsidRPr="00A835BD">
        <w:rPr>
          <w:rFonts w:ascii="Century Gothic" w:hAnsi="Century Gothic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TRUE </w:t>
      </w:r>
      <w:r w:rsidRPr="00A835BD">
        <w:rPr>
          <w:rFonts w:ascii="Century Gothic" w:hAnsi="Century Gothic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TRUE </w:t>
      </w:r>
      <w:r w:rsidRPr="00A835BD">
        <w:rPr>
          <w:rFonts w:ascii="Century Gothic" w:hAnsi="Century Gothic"/>
        </w:rPr>
        <w:br/>
      </w:r>
    </w:p>
    <w:p w:rsidR="00A835BD" w:rsidRDefault="00843DE9" w:rsidP="00A835BD">
      <w:pPr>
        <w:pStyle w:val="ListParagraph"/>
        <w:numPr>
          <w:ilvl w:val="0"/>
          <w:numId w:val="2"/>
        </w:numPr>
        <w:ind w:left="270"/>
        <w:jc w:val="center"/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FALSE – Salt water is a </w:t>
      </w:r>
      <w:r w:rsidRPr="00A835BD">
        <w:rPr>
          <w:rFonts w:ascii="Century Gothic" w:hAnsi="Century Gothic"/>
          <w:u w:val="single"/>
        </w:rPr>
        <w:t>homogeneous</w:t>
      </w:r>
    </w:p>
    <w:p w:rsidR="00843DE9" w:rsidRPr="00A835BD" w:rsidRDefault="00A835BD" w:rsidP="00A835BD">
      <w:pPr>
        <w:pStyle w:val="ListParagraph"/>
        <w:ind w:left="27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</w:t>
      </w:r>
      <w:r w:rsidR="00843DE9" w:rsidRPr="00A835BD">
        <w:rPr>
          <w:rFonts w:ascii="Century Gothic" w:hAnsi="Century Gothic"/>
        </w:rPr>
        <w:t xml:space="preserve">mixture. </w:t>
      </w:r>
      <w:r w:rsidR="00843DE9" w:rsidRPr="00A835BD">
        <w:rPr>
          <w:rFonts w:ascii="Century Gothic" w:hAnsi="Century Gothic"/>
          <w:strike/>
        </w:rPr>
        <w:br/>
      </w:r>
    </w:p>
    <w:p w:rsid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FALSE – Another word for </w:t>
      </w:r>
      <w:r w:rsidRPr="00A835BD">
        <w:rPr>
          <w:rFonts w:ascii="Century Gothic" w:hAnsi="Century Gothic"/>
          <w:u w:val="single"/>
        </w:rPr>
        <w:t>O</w:t>
      </w:r>
      <w:r w:rsidRPr="00A835BD">
        <w:rPr>
          <w:rFonts w:ascii="Century Gothic" w:hAnsi="Century Gothic"/>
          <w:u w:val="single"/>
          <w:vertAlign w:val="subscript"/>
        </w:rPr>
        <w:t>2</w:t>
      </w:r>
      <w:r w:rsidRPr="00A835BD">
        <w:rPr>
          <w:rFonts w:ascii="Century Gothic" w:hAnsi="Century Gothic"/>
        </w:rPr>
        <w:t xml:space="preserve"> is </w:t>
      </w:r>
      <w:r w:rsidR="00A835BD">
        <w:rPr>
          <w:rFonts w:ascii="Century Gothic" w:hAnsi="Century Gothic"/>
        </w:rPr>
        <w:t xml:space="preserve"> </w:t>
      </w:r>
    </w:p>
    <w:p w:rsidR="00843DE9" w:rsidRPr="00A835BD" w:rsidRDefault="00A835BD" w:rsidP="00A835BD">
      <w:pPr>
        <w:pStyle w:val="ListParagraph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bookmarkStart w:id="0" w:name="_GoBack"/>
      <w:bookmarkEnd w:id="0"/>
      <w:r w:rsidR="00843DE9" w:rsidRPr="00A835BD">
        <w:rPr>
          <w:rFonts w:ascii="Century Gothic" w:hAnsi="Century Gothic"/>
        </w:rPr>
        <w:t xml:space="preserve">oxygen. </w:t>
      </w:r>
      <w:r w:rsidR="00843DE9" w:rsidRPr="00A835BD">
        <w:rPr>
          <w:rFonts w:ascii="Century Gothic" w:hAnsi="Century Gothic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TRUE </w:t>
      </w:r>
      <w:r w:rsidRPr="00A835BD">
        <w:rPr>
          <w:rFonts w:ascii="Century Gothic" w:hAnsi="Century Gothic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TRUE </w:t>
      </w:r>
      <w:r w:rsidRPr="00A835BD">
        <w:rPr>
          <w:rFonts w:ascii="Century Gothic" w:hAnsi="Century Gothic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A835BD">
        <w:rPr>
          <w:rFonts w:ascii="Century Gothic" w:hAnsi="Century Gothic"/>
        </w:rPr>
        <w:t xml:space="preserve">TRUE </w:t>
      </w:r>
      <w:r w:rsidRPr="00A835BD">
        <w:rPr>
          <w:rFonts w:ascii="Century Gothic" w:hAnsi="Century Gothic"/>
        </w:rPr>
        <w:br/>
      </w:r>
    </w:p>
    <w:p w:rsidR="00843DE9" w:rsidRPr="00A835BD" w:rsidRDefault="00843DE9" w:rsidP="00843DE9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</w:rPr>
      </w:pPr>
      <w:r w:rsidRPr="00A835BD">
        <w:rPr>
          <w:rFonts w:ascii="Century Gothic" w:hAnsi="Century Gothic"/>
        </w:rPr>
        <w:t xml:space="preserve">TRUE </w:t>
      </w:r>
    </w:p>
    <w:p w:rsidR="002D5278" w:rsidRDefault="002D5278" w:rsidP="002D5278">
      <w:pPr>
        <w:rPr>
          <w:rFonts w:ascii="Century Gothic" w:hAnsi="Century Gothic"/>
          <w:sz w:val="20"/>
        </w:rPr>
      </w:pPr>
    </w:p>
    <w:p w:rsidR="002D5278" w:rsidRPr="002D5278" w:rsidRDefault="002D5278" w:rsidP="002D5278">
      <w:pPr>
        <w:rPr>
          <w:rFonts w:ascii="Century Gothic" w:hAnsi="Century Gothic"/>
          <w:sz w:val="20"/>
        </w:rPr>
      </w:pPr>
    </w:p>
    <w:p w:rsidR="00843DE9" w:rsidRDefault="00843DE9" w:rsidP="00843DE9"/>
    <w:p w:rsidR="00843DE9" w:rsidRDefault="00843DE9">
      <w:pPr>
        <w:sectPr w:rsidR="00843DE9" w:rsidSect="00843DE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37223" w:rsidRDefault="006923D9"/>
    <w:sectPr w:rsidR="00837223" w:rsidSect="0059378C">
      <w:type w:val="continuous"/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3D9" w:rsidRDefault="006923D9" w:rsidP="0059378C">
      <w:pPr>
        <w:spacing w:after="0" w:line="240" w:lineRule="auto"/>
      </w:pPr>
      <w:r>
        <w:separator/>
      </w:r>
    </w:p>
  </w:endnote>
  <w:endnote w:type="continuationSeparator" w:id="0">
    <w:p w:rsidR="006923D9" w:rsidRDefault="006923D9" w:rsidP="0059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3D9" w:rsidRDefault="006923D9" w:rsidP="0059378C">
      <w:pPr>
        <w:spacing w:after="0" w:line="240" w:lineRule="auto"/>
      </w:pPr>
      <w:r>
        <w:separator/>
      </w:r>
    </w:p>
  </w:footnote>
  <w:footnote w:type="continuationSeparator" w:id="0">
    <w:p w:rsidR="006923D9" w:rsidRDefault="006923D9" w:rsidP="0059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010D7"/>
    <w:multiLevelType w:val="hybridMultilevel"/>
    <w:tmpl w:val="C6E84A68"/>
    <w:lvl w:ilvl="0" w:tplc="F802E81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B81F70"/>
    <w:multiLevelType w:val="hybridMultilevel"/>
    <w:tmpl w:val="9572A592"/>
    <w:lvl w:ilvl="0" w:tplc="4BEADDE6">
      <w:start w:val="1"/>
      <w:numFmt w:val="decimal"/>
      <w:lvlText w:val="%1."/>
      <w:lvlJc w:val="left"/>
      <w:pPr>
        <w:ind w:left="27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8C"/>
    <w:rsid w:val="00023F7C"/>
    <w:rsid w:val="00150ABC"/>
    <w:rsid w:val="00195263"/>
    <w:rsid w:val="0023185E"/>
    <w:rsid w:val="002D5278"/>
    <w:rsid w:val="0040635B"/>
    <w:rsid w:val="0059378C"/>
    <w:rsid w:val="005A7C5E"/>
    <w:rsid w:val="00650AD1"/>
    <w:rsid w:val="006923D9"/>
    <w:rsid w:val="00843DE9"/>
    <w:rsid w:val="008453CD"/>
    <w:rsid w:val="009C2EBE"/>
    <w:rsid w:val="00A835BD"/>
    <w:rsid w:val="00C53445"/>
    <w:rsid w:val="00D06D05"/>
    <w:rsid w:val="00DF7203"/>
    <w:rsid w:val="00F8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B938"/>
  <w15:chartTrackingRefBased/>
  <w15:docId w15:val="{44A33EB7-E9CC-4AA9-BA94-C5F0DC09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78C"/>
    <w:pPr>
      <w:spacing w:after="0" w:line="240" w:lineRule="auto"/>
      <w:ind w:left="720"/>
    </w:pPr>
    <w:rPr>
      <w:rFonts w:ascii="Times" w:eastAsia="Times" w:hAnsi="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93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78C"/>
  </w:style>
  <w:style w:type="paragraph" w:styleId="Footer">
    <w:name w:val="footer"/>
    <w:basedOn w:val="Normal"/>
    <w:link w:val="FooterChar"/>
    <w:uiPriority w:val="99"/>
    <w:unhideWhenUsed/>
    <w:rsid w:val="00593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78C"/>
  </w:style>
  <w:style w:type="paragraph" w:styleId="BalloonText">
    <w:name w:val="Balloon Text"/>
    <w:basedOn w:val="Normal"/>
    <w:link w:val="BalloonTextChar"/>
    <w:uiPriority w:val="99"/>
    <w:semiHidden/>
    <w:unhideWhenUsed/>
    <w:rsid w:val="0023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4</cp:revision>
  <cp:lastPrinted>2022-02-28T17:23:00Z</cp:lastPrinted>
  <dcterms:created xsi:type="dcterms:W3CDTF">2022-02-28T17:20:00Z</dcterms:created>
  <dcterms:modified xsi:type="dcterms:W3CDTF">2022-02-28T17:49:00Z</dcterms:modified>
</cp:coreProperties>
</file>